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44" w:rsidRDefault="00972588">
      <w:pPr>
        <w:adjustRightInd/>
        <w:snapToGrid/>
        <w:spacing w:after="100" w:line="750" w:lineRule="atLeast"/>
        <w:jc w:val="center"/>
        <w:textAlignment w:val="baseline"/>
        <w:rPr>
          <w:rFonts w:ascii="微软雅黑" w:hAnsi="微软雅黑" w:cs="宋体"/>
          <w:b/>
          <w:bCs/>
          <w:color w:val="1874CD"/>
          <w:sz w:val="36"/>
          <w:szCs w:val="36"/>
        </w:rPr>
      </w:pPr>
      <w:r>
        <w:rPr>
          <w:rFonts w:ascii="微软雅黑" w:hAnsi="微软雅黑" w:cs="宋体" w:hint="eastAsia"/>
          <w:b/>
          <w:bCs/>
          <w:color w:val="1874CD"/>
          <w:sz w:val="36"/>
          <w:szCs w:val="36"/>
        </w:rPr>
        <w:t>201</w:t>
      </w:r>
      <w:r>
        <w:rPr>
          <w:rFonts w:ascii="微软雅黑" w:hAnsi="微软雅黑" w:cs="宋体"/>
          <w:b/>
          <w:bCs/>
          <w:color w:val="1874CD"/>
          <w:sz w:val="36"/>
          <w:szCs w:val="36"/>
        </w:rPr>
        <w:t>7</w:t>
      </w:r>
      <w:r>
        <w:rPr>
          <w:rFonts w:ascii="微软雅黑" w:hAnsi="微软雅黑" w:cs="宋体" w:hint="eastAsia"/>
          <w:b/>
          <w:bCs/>
          <w:color w:val="1874CD"/>
          <w:sz w:val="36"/>
          <w:szCs w:val="36"/>
        </w:rPr>
        <w:t>年全国大学生物联网设计竞赛（TI杯）</w:t>
      </w:r>
    </w:p>
    <w:p w:rsidR="00E47444" w:rsidRDefault="00972588">
      <w:pPr>
        <w:jc w:val="center"/>
      </w:pPr>
      <w:r>
        <w:rPr>
          <w:rFonts w:ascii="微软雅黑" w:hAnsi="微软雅黑" w:cs="宋体" w:hint="eastAsia"/>
          <w:b/>
          <w:bCs/>
          <w:color w:val="1874CD"/>
          <w:sz w:val="36"/>
          <w:szCs w:val="36"/>
        </w:rPr>
        <w:t>华中及西南分赛区决赛参赛指南</w:t>
      </w:r>
    </w:p>
    <w:p w:rsidR="00E47444" w:rsidRDefault="00972588">
      <w:pPr>
        <w:ind w:firstLineChars="200" w:firstLine="480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201</w:t>
      </w:r>
      <w:r>
        <w:rPr>
          <w:rFonts w:asciiTheme="minorEastAsia" w:eastAsiaTheme="minorEastAsia" w:hAnsiTheme="minorEastAsia"/>
          <w:sz w:val="24"/>
          <w:szCs w:val="21"/>
        </w:rPr>
        <w:t>7</w:t>
      </w:r>
      <w:r>
        <w:rPr>
          <w:rFonts w:asciiTheme="minorEastAsia" w:eastAsiaTheme="minorEastAsia" w:hAnsiTheme="minorEastAsia" w:hint="eastAsia"/>
          <w:sz w:val="24"/>
          <w:szCs w:val="21"/>
        </w:rPr>
        <w:t>年全国</w:t>
      </w:r>
      <w:r>
        <w:rPr>
          <w:rFonts w:asciiTheme="minorEastAsia" w:eastAsiaTheme="minorEastAsia" w:hAnsiTheme="minorEastAsia"/>
          <w:sz w:val="24"/>
          <w:szCs w:val="21"/>
        </w:rPr>
        <w:t>大学生</w:t>
      </w:r>
      <w:r>
        <w:rPr>
          <w:rFonts w:asciiTheme="minorEastAsia" w:eastAsiaTheme="minorEastAsia" w:hAnsiTheme="minorEastAsia" w:hint="eastAsia"/>
          <w:sz w:val="24"/>
          <w:szCs w:val="21"/>
        </w:rPr>
        <w:t>物联网设计竞赛（TI杯）华中及西南</w:t>
      </w:r>
      <w:r>
        <w:rPr>
          <w:rFonts w:asciiTheme="minorEastAsia" w:eastAsiaTheme="minorEastAsia" w:hAnsiTheme="minorEastAsia"/>
          <w:sz w:val="24"/>
          <w:szCs w:val="21"/>
        </w:rPr>
        <w:t>分</w:t>
      </w:r>
      <w:r>
        <w:rPr>
          <w:rFonts w:asciiTheme="minorEastAsia" w:eastAsiaTheme="minorEastAsia" w:hAnsiTheme="minorEastAsia" w:hint="eastAsia"/>
          <w:sz w:val="24"/>
          <w:szCs w:val="21"/>
        </w:rPr>
        <w:t>赛区决赛将于201</w:t>
      </w:r>
      <w:r>
        <w:rPr>
          <w:rFonts w:asciiTheme="minorEastAsia" w:eastAsiaTheme="minorEastAsia" w:hAnsiTheme="minorEastAsia"/>
          <w:sz w:val="24"/>
          <w:szCs w:val="21"/>
        </w:rPr>
        <w:t>7</w:t>
      </w:r>
      <w:r>
        <w:rPr>
          <w:rFonts w:asciiTheme="minorEastAsia" w:eastAsiaTheme="minorEastAsia" w:hAnsiTheme="minorEastAsia" w:hint="eastAsia"/>
          <w:sz w:val="24"/>
          <w:szCs w:val="21"/>
        </w:rPr>
        <w:t>年8月5日在湖北工业</w:t>
      </w:r>
      <w:r>
        <w:rPr>
          <w:rFonts w:asciiTheme="minorEastAsia" w:eastAsiaTheme="minorEastAsia" w:hAnsiTheme="minorEastAsia"/>
          <w:sz w:val="24"/>
          <w:szCs w:val="21"/>
        </w:rPr>
        <w:t>大学</w:t>
      </w:r>
      <w:r>
        <w:rPr>
          <w:rFonts w:asciiTheme="minorEastAsia" w:eastAsiaTheme="minorEastAsia" w:hAnsiTheme="minorEastAsia" w:hint="eastAsia"/>
          <w:sz w:val="24"/>
          <w:szCs w:val="21"/>
        </w:rPr>
        <w:t>举行。为了更好地做好竞赛</w:t>
      </w:r>
      <w:r>
        <w:rPr>
          <w:rFonts w:asciiTheme="minorEastAsia" w:eastAsiaTheme="minorEastAsia" w:hAnsiTheme="minorEastAsia"/>
          <w:sz w:val="24"/>
          <w:szCs w:val="21"/>
        </w:rPr>
        <w:t>组织工作</w:t>
      </w:r>
      <w:r>
        <w:rPr>
          <w:rFonts w:asciiTheme="minorEastAsia" w:eastAsiaTheme="minorEastAsia" w:hAnsiTheme="minorEastAsia" w:hint="eastAsia"/>
          <w:sz w:val="24"/>
          <w:szCs w:val="21"/>
        </w:rPr>
        <w:t>，特制定华中及西南分</w:t>
      </w:r>
      <w:r>
        <w:rPr>
          <w:rFonts w:asciiTheme="minorEastAsia" w:eastAsiaTheme="minorEastAsia" w:hAnsiTheme="minorEastAsia"/>
          <w:sz w:val="24"/>
          <w:szCs w:val="21"/>
        </w:rPr>
        <w:t>赛区</w:t>
      </w:r>
      <w:r>
        <w:rPr>
          <w:rFonts w:asciiTheme="minorEastAsia" w:eastAsiaTheme="minorEastAsia" w:hAnsiTheme="minorEastAsia" w:hint="eastAsia"/>
          <w:sz w:val="24"/>
          <w:szCs w:val="21"/>
        </w:rPr>
        <w:t>决赛“参赛指南”，请</w:t>
      </w:r>
      <w:r>
        <w:rPr>
          <w:rFonts w:asciiTheme="minorEastAsia" w:eastAsiaTheme="minorEastAsia" w:hAnsiTheme="minorEastAsia"/>
          <w:sz w:val="24"/>
          <w:szCs w:val="21"/>
        </w:rPr>
        <w:t>各</w:t>
      </w:r>
      <w:r>
        <w:rPr>
          <w:rFonts w:asciiTheme="minorEastAsia" w:eastAsiaTheme="minorEastAsia" w:hAnsiTheme="minorEastAsia" w:hint="eastAsia"/>
          <w:sz w:val="24"/>
          <w:szCs w:val="21"/>
        </w:rPr>
        <w:t>华中及西南分赛区决赛</w:t>
      </w:r>
      <w:r>
        <w:rPr>
          <w:rFonts w:asciiTheme="minorEastAsia" w:eastAsiaTheme="minorEastAsia" w:hAnsiTheme="minorEastAsia"/>
          <w:sz w:val="24"/>
          <w:szCs w:val="21"/>
        </w:rPr>
        <w:t>参赛队仔细阅读，</w:t>
      </w:r>
    </w:p>
    <w:p w:rsidR="00E47444" w:rsidRDefault="00972588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赛事安排</w:t>
      </w:r>
    </w:p>
    <w:p w:rsidR="00E47444" w:rsidRDefault="00972588">
      <w:pPr>
        <w:pStyle w:val="1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竞赛</w:t>
      </w:r>
      <w:r>
        <w:rPr>
          <w:rFonts w:asciiTheme="minorEastAsia" w:eastAsiaTheme="minorEastAsia" w:hAnsiTheme="minorEastAsia"/>
          <w:sz w:val="24"/>
          <w:szCs w:val="21"/>
        </w:rPr>
        <w:t>时间：</w:t>
      </w:r>
      <w:r>
        <w:rPr>
          <w:rFonts w:asciiTheme="minorEastAsia" w:eastAsiaTheme="minorEastAsia" w:hAnsiTheme="minorEastAsia" w:hint="eastAsia"/>
          <w:sz w:val="24"/>
          <w:szCs w:val="21"/>
        </w:rPr>
        <w:t>201</w:t>
      </w:r>
      <w:r>
        <w:rPr>
          <w:rFonts w:asciiTheme="minorEastAsia" w:eastAsiaTheme="minorEastAsia" w:hAnsiTheme="minorEastAsia"/>
          <w:sz w:val="24"/>
          <w:szCs w:val="21"/>
        </w:rPr>
        <w:t>7</w:t>
      </w:r>
      <w:r>
        <w:rPr>
          <w:rFonts w:asciiTheme="minorEastAsia" w:eastAsiaTheme="minorEastAsia" w:hAnsiTheme="minorEastAsia" w:hint="eastAsia"/>
          <w:sz w:val="24"/>
          <w:szCs w:val="21"/>
        </w:rPr>
        <w:t>年8月5日</w:t>
      </w:r>
    </w:p>
    <w:p w:rsidR="00E47444" w:rsidRDefault="00972588">
      <w:pPr>
        <w:pStyle w:val="1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竞赛</w:t>
      </w:r>
      <w:r>
        <w:rPr>
          <w:rFonts w:asciiTheme="minorEastAsia" w:eastAsiaTheme="minorEastAsia" w:hAnsiTheme="minorEastAsia"/>
          <w:sz w:val="24"/>
          <w:szCs w:val="21"/>
        </w:rPr>
        <w:t>地点：</w:t>
      </w:r>
      <w:r>
        <w:rPr>
          <w:rFonts w:asciiTheme="minorEastAsia" w:eastAsiaTheme="minorEastAsia" w:hAnsiTheme="minorEastAsia" w:hint="eastAsia"/>
          <w:sz w:val="24"/>
          <w:szCs w:val="21"/>
        </w:rPr>
        <w:t>湖北省武汉</w:t>
      </w:r>
      <w:r>
        <w:rPr>
          <w:rFonts w:asciiTheme="minorEastAsia" w:eastAsiaTheme="minorEastAsia" w:hAnsiTheme="minorEastAsia"/>
          <w:sz w:val="24"/>
          <w:szCs w:val="21"/>
        </w:rPr>
        <w:t>市</w:t>
      </w:r>
      <w:r>
        <w:rPr>
          <w:rFonts w:asciiTheme="minorEastAsia" w:eastAsiaTheme="minorEastAsia" w:hAnsiTheme="minorEastAsia" w:hint="eastAsia"/>
          <w:sz w:val="24"/>
          <w:szCs w:val="21"/>
        </w:rPr>
        <w:t>洪山</w:t>
      </w:r>
      <w:r>
        <w:rPr>
          <w:rFonts w:asciiTheme="minorEastAsia" w:eastAsiaTheme="minorEastAsia" w:hAnsiTheme="minorEastAsia"/>
          <w:sz w:val="24"/>
          <w:szCs w:val="21"/>
        </w:rPr>
        <w:t>区</w:t>
      </w:r>
      <w:r>
        <w:rPr>
          <w:rFonts w:asciiTheme="minorEastAsia" w:eastAsiaTheme="minorEastAsia" w:hAnsiTheme="minorEastAsia" w:hint="eastAsia"/>
          <w:sz w:val="24"/>
          <w:szCs w:val="21"/>
        </w:rPr>
        <w:t>南李</w:t>
      </w:r>
      <w:r>
        <w:rPr>
          <w:rFonts w:asciiTheme="minorEastAsia" w:eastAsiaTheme="minorEastAsia" w:hAnsiTheme="minorEastAsia"/>
          <w:sz w:val="24"/>
          <w:szCs w:val="21"/>
        </w:rPr>
        <w:t>路</w:t>
      </w:r>
      <w:r>
        <w:rPr>
          <w:rFonts w:asciiTheme="minorEastAsia" w:eastAsiaTheme="minorEastAsia" w:hAnsiTheme="minorEastAsia" w:hint="eastAsia"/>
          <w:sz w:val="24"/>
          <w:szCs w:val="21"/>
        </w:rPr>
        <w:t>28号湖北工业</w:t>
      </w:r>
      <w:r>
        <w:rPr>
          <w:rFonts w:asciiTheme="minorEastAsia" w:eastAsiaTheme="minorEastAsia" w:hAnsiTheme="minorEastAsia"/>
          <w:sz w:val="24"/>
          <w:szCs w:val="21"/>
        </w:rPr>
        <w:t>大学</w:t>
      </w:r>
      <w:r>
        <w:rPr>
          <w:rFonts w:asciiTheme="minorEastAsia" w:eastAsiaTheme="minorEastAsia" w:hAnsiTheme="minorEastAsia" w:hint="eastAsia"/>
          <w:sz w:val="24"/>
          <w:szCs w:val="21"/>
        </w:rPr>
        <w:t>轻工楼5号楼</w:t>
      </w:r>
    </w:p>
    <w:p w:rsidR="00E47444" w:rsidRDefault="00972588">
      <w:pPr>
        <w:pStyle w:val="1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参赛</w:t>
      </w:r>
      <w:r>
        <w:rPr>
          <w:rFonts w:asciiTheme="minorEastAsia" w:eastAsiaTheme="minorEastAsia" w:hAnsiTheme="minorEastAsia"/>
          <w:sz w:val="24"/>
          <w:szCs w:val="21"/>
        </w:rPr>
        <w:t>作品：</w:t>
      </w:r>
      <w:r>
        <w:rPr>
          <w:rFonts w:asciiTheme="minorEastAsia" w:eastAsiaTheme="minorEastAsia" w:hAnsiTheme="minorEastAsia" w:hint="eastAsia"/>
          <w:sz w:val="24"/>
          <w:szCs w:val="21"/>
        </w:rPr>
        <w:t>参赛</w:t>
      </w:r>
      <w:r>
        <w:rPr>
          <w:rFonts w:asciiTheme="minorEastAsia" w:eastAsiaTheme="minorEastAsia" w:hAnsiTheme="minorEastAsia"/>
          <w:sz w:val="24"/>
          <w:szCs w:val="21"/>
        </w:rPr>
        <w:t>作品</w:t>
      </w:r>
      <w:r>
        <w:rPr>
          <w:rFonts w:asciiTheme="minorEastAsia" w:eastAsiaTheme="minorEastAsia" w:hAnsiTheme="minorEastAsia"/>
          <w:b/>
          <w:sz w:val="24"/>
          <w:szCs w:val="21"/>
        </w:rPr>
        <w:t>必须包含可演示的</w:t>
      </w:r>
      <w:r>
        <w:rPr>
          <w:rFonts w:asciiTheme="minorEastAsia" w:eastAsiaTheme="minorEastAsia" w:hAnsiTheme="minorEastAsia"/>
          <w:b/>
          <w:color w:val="FF0000"/>
          <w:sz w:val="24"/>
          <w:szCs w:val="21"/>
        </w:rPr>
        <w:t>作品实物</w:t>
      </w:r>
      <w:r>
        <w:rPr>
          <w:rFonts w:asciiTheme="minorEastAsia" w:eastAsiaTheme="minorEastAsia" w:hAnsiTheme="minorEastAsia" w:hint="eastAsia"/>
          <w:b/>
          <w:sz w:val="24"/>
          <w:szCs w:val="21"/>
        </w:rPr>
        <w:t>、</w:t>
      </w:r>
      <w:r>
        <w:rPr>
          <w:rFonts w:asciiTheme="minorEastAsia" w:eastAsiaTheme="minorEastAsia" w:hAnsiTheme="minorEastAsia"/>
          <w:b/>
          <w:sz w:val="24"/>
          <w:szCs w:val="21"/>
        </w:rPr>
        <w:t>答辩</w:t>
      </w:r>
      <w:r>
        <w:rPr>
          <w:rFonts w:asciiTheme="minorEastAsia" w:eastAsiaTheme="minorEastAsia" w:hAnsiTheme="minorEastAsia" w:hint="eastAsia"/>
          <w:b/>
          <w:sz w:val="24"/>
          <w:szCs w:val="21"/>
        </w:rPr>
        <w:t>讲稿（</w:t>
      </w:r>
      <w:r>
        <w:rPr>
          <w:rFonts w:asciiTheme="minorEastAsia" w:eastAsiaTheme="minorEastAsia" w:hAnsiTheme="minorEastAsia"/>
          <w:b/>
          <w:sz w:val="24"/>
          <w:szCs w:val="21"/>
        </w:rPr>
        <w:t>PPT</w:t>
      </w:r>
      <w:r>
        <w:rPr>
          <w:rFonts w:asciiTheme="minorEastAsia" w:eastAsiaTheme="minorEastAsia" w:hAnsiTheme="minorEastAsia" w:hint="eastAsia"/>
          <w:b/>
          <w:sz w:val="24"/>
          <w:szCs w:val="21"/>
        </w:rPr>
        <w:t>或PDF版本）</w:t>
      </w:r>
      <w:r>
        <w:rPr>
          <w:rFonts w:asciiTheme="minorEastAsia" w:eastAsiaTheme="minorEastAsia" w:hAnsiTheme="minorEastAsia" w:hint="eastAsia"/>
          <w:sz w:val="24"/>
          <w:szCs w:val="21"/>
        </w:rPr>
        <w:t>，答辩</w:t>
      </w:r>
      <w:r>
        <w:rPr>
          <w:rFonts w:asciiTheme="minorEastAsia" w:eastAsiaTheme="minorEastAsia" w:hAnsiTheme="minorEastAsia"/>
          <w:sz w:val="24"/>
          <w:szCs w:val="21"/>
        </w:rPr>
        <w:t>时</w:t>
      </w:r>
      <w:r>
        <w:rPr>
          <w:rFonts w:asciiTheme="minorEastAsia" w:eastAsiaTheme="minorEastAsia" w:hAnsiTheme="minorEastAsia" w:hint="eastAsia"/>
          <w:sz w:val="24"/>
          <w:szCs w:val="21"/>
        </w:rPr>
        <w:t>可播放软件</w:t>
      </w:r>
      <w:r>
        <w:rPr>
          <w:rFonts w:asciiTheme="minorEastAsia" w:eastAsiaTheme="minorEastAsia" w:hAnsiTheme="minorEastAsia"/>
          <w:sz w:val="24"/>
          <w:szCs w:val="21"/>
        </w:rPr>
        <w:t>演示视频等辅助作品内容</w:t>
      </w:r>
      <w:r>
        <w:rPr>
          <w:rFonts w:asciiTheme="minorEastAsia" w:eastAsiaTheme="minorEastAsia" w:hAnsiTheme="minorEastAsia" w:hint="eastAsia"/>
          <w:sz w:val="24"/>
          <w:szCs w:val="21"/>
        </w:rPr>
        <w:t>的</w:t>
      </w:r>
      <w:r>
        <w:rPr>
          <w:rFonts w:asciiTheme="minorEastAsia" w:eastAsiaTheme="minorEastAsia" w:hAnsiTheme="minorEastAsia"/>
          <w:sz w:val="24"/>
          <w:szCs w:val="21"/>
        </w:rPr>
        <w:t>呈现。</w:t>
      </w:r>
    </w:p>
    <w:p w:rsidR="00E47444" w:rsidRDefault="00972588">
      <w:pPr>
        <w:pStyle w:val="1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评审标准：参见附件1《全国大学生物联网设计竞赛分区赛作品评选标准》。专家评委依据评选标准细则，根据各队的讲解与答辩情况进行评分。</w:t>
      </w:r>
    </w:p>
    <w:p w:rsidR="00E47444" w:rsidRDefault="00972588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报到</w:t>
      </w:r>
      <w:r>
        <w:rPr>
          <w:rFonts w:asciiTheme="minorEastAsia" w:eastAsiaTheme="minorEastAsia" w:hAnsiTheme="minorEastAsia"/>
          <w:b/>
          <w:sz w:val="28"/>
        </w:rPr>
        <w:t>须知</w:t>
      </w:r>
    </w:p>
    <w:p w:rsidR="00E47444" w:rsidRDefault="00972588">
      <w:pPr>
        <w:pStyle w:val="1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4"/>
          <w:szCs w:val="21"/>
        </w:rPr>
      </w:pPr>
      <w:r>
        <w:rPr>
          <w:rFonts w:asciiTheme="minorEastAsia" w:eastAsiaTheme="minorEastAsia" w:hAnsiTheme="minorEastAsia" w:hint="eastAsia"/>
          <w:b/>
          <w:sz w:val="24"/>
          <w:szCs w:val="21"/>
        </w:rPr>
        <w:t>报到</w:t>
      </w:r>
      <w:r>
        <w:rPr>
          <w:rFonts w:asciiTheme="minorEastAsia" w:eastAsiaTheme="minorEastAsia" w:hAnsiTheme="minorEastAsia"/>
          <w:b/>
          <w:sz w:val="24"/>
          <w:szCs w:val="21"/>
        </w:rPr>
        <w:t>时间和地点</w:t>
      </w:r>
    </w:p>
    <w:p w:rsidR="00E47444" w:rsidRDefault="00972588">
      <w:pPr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报到时间</w:t>
      </w:r>
      <w:r>
        <w:rPr>
          <w:rFonts w:asciiTheme="minorEastAsia" w:eastAsiaTheme="minorEastAsia" w:hAnsiTheme="minorEastAsia"/>
          <w:sz w:val="24"/>
          <w:szCs w:val="21"/>
        </w:rPr>
        <w:t>：</w:t>
      </w:r>
      <w:r>
        <w:rPr>
          <w:rFonts w:asciiTheme="minorEastAsia" w:eastAsiaTheme="minorEastAsia" w:hAnsiTheme="minorEastAsia" w:hint="eastAsia"/>
          <w:sz w:val="24"/>
          <w:szCs w:val="21"/>
        </w:rPr>
        <w:t>201</w:t>
      </w:r>
      <w:r>
        <w:rPr>
          <w:rFonts w:asciiTheme="minorEastAsia" w:eastAsiaTheme="minorEastAsia" w:hAnsiTheme="minorEastAsia"/>
          <w:sz w:val="24"/>
          <w:szCs w:val="21"/>
        </w:rPr>
        <w:t>7</w:t>
      </w:r>
      <w:r>
        <w:rPr>
          <w:rFonts w:asciiTheme="minorEastAsia" w:eastAsiaTheme="minorEastAsia" w:hAnsiTheme="minorEastAsia" w:hint="eastAsia"/>
          <w:sz w:val="24"/>
          <w:szCs w:val="21"/>
        </w:rPr>
        <w:t>年8月4日14:00至</w:t>
      </w:r>
      <w:r>
        <w:rPr>
          <w:rFonts w:asciiTheme="minorEastAsia" w:eastAsiaTheme="minorEastAsia" w:hAnsiTheme="minorEastAsia"/>
          <w:sz w:val="24"/>
          <w:szCs w:val="21"/>
        </w:rPr>
        <w:t>20</w:t>
      </w:r>
      <w:r>
        <w:rPr>
          <w:rFonts w:asciiTheme="minorEastAsia" w:eastAsiaTheme="minorEastAsia" w:hAnsiTheme="minorEastAsia" w:hint="eastAsia"/>
          <w:sz w:val="24"/>
          <w:szCs w:val="21"/>
        </w:rPr>
        <w:t>:00</w:t>
      </w:r>
    </w:p>
    <w:p w:rsidR="00E47444" w:rsidRDefault="00972588">
      <w:pPr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报到</w:t>
      </w:r>
      <w:r>
        <w:rPr>
          <w:rFonts w:asciiTheme="minorEastAsia" w:eastAsiaTheme="minorEastAsia" w:hAnsiTheme="minorEastAsia"/>
          <w:sz w:val="24"/>
          <w:szCs w:val="21"/>
        </w:rPr>
        <w:t>地点：</w:t>
      </w:r>
      <w:r>
        <w:rPr>
          <w:rFonts w:asciiTheme="minorEastAsia" w:eastAsiaTheme="minorEastAsia" w:hAnsiTheme="minorEastAsia" w:hint="eastAsia"/>
          <w:sz w:val="24"/>
          <w:szCs w:val="21"/>
        </w:rPr>
        <w:t>湖北工业大学轻工楼5号楼一楼大厅</w:t>
      </w:r>
    </w:p>
    <w:p w:rsidR="00E47444" w:rsidRDefault="00972588">
      <w:pPr>
        <w:pStyle w:val="1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4"/>
          <w:szCs w:val="21"/>
        </w:rPr>
      </w:pPr>
      <w:r>
        <w:rPr>
          <w:rFonts w:asciiTheme="minorEastAsia" w:eastAsiaTheme="minorEastAsia" w:hAnsiTheme="minorEastAsia" w:hint="eastAsia"/>
          <w:b/>
          <w:sz w:val="24"/>
          <w:szCs w:val="21"/>
        </w:rPr>
        <w:t>参赛队注册</w:t>
      </w:r>
    </w:p>
    <w:p w:rsidR="00E47444" w:rsidRDefault="00972588">
      <w:pPr>
        <w:ind w:firstLineChars="200" w:firstLine="480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参赛队必须是经竞赛组委会正式公布入围决赛的代表队。</w:t>
      </w:r>
      <w:r>
        <w:rPr>
          <w:rFonts w:asciiTheme="minorEastAsia" w:eastAsiaTheme="minorEastAsia" w:hAnsiTheme="minorEastAsia"/>
          <w:sz w:val="24"/>
          <w:szCs w:val="21"/>
        </w:rPr>
        <w:t>代表</w:t>
      </w:r>
      <w:r>
        <w:rPr>
          <w:rFonts w:asciiTheme="minorEastAsia" w:eastAsiaTheme="minorEastAsia" w:hAnsiTheme="minorEastAsia" w:hint="eastAsia"/>
          <w:sz w:val="24"/>
          <w:szCs w:val="21"/>
        </w:rPr>
        <w:t>队须</w:t>
      </w:r>
      <w:r>
        <w:rPr>
          <w:rFonts w:asciiTheme="minorEastAsia" w:eastAsiaTheme="minorEastAsia" w:hAnsiTheme="minorEastAsia"/>
          <w:sz w:val="24"/>
          <w:szCs w:val="21"/>
        </w:rPr>
        <w:t>以学校为单位参赛，不</w:t>
      </w:r>
      <w:r>
        <w:rPr>
          <w:rFonts w:asciiTheme="minorEastAsia" w:eastAsiaTheme="minorEastAsia" w:hAnsiTheme="minorEastAsia" w:hint="eastAsia"/>
          <w:sz w:val="24"/>
          <w:szCs w:val="21"/>
        </w:rPr>
        <w:t>得</w:t>
      </w:r>
      <w:r>
        <w:rPr>
          <w:rFonts w:asciiTheme="minorEastAsia" w:eastAsiaTheme="minorEastAsia" w:hAnsiTheme="minorEastAsia"/>
          <w:sz w:val="24"/>
          <w:szCs w:val="21"/>
        </w:rPr>
        <w:t>跨校联合参赛。</w:t>
      </w:r>
    </w:p>
    <w:p w:rsidR="00E47444" w:rsidRDefault="00972588">
      <w:pPr>
        <w:ind w:firstLineChars="200" w:firstLine="480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参赛</w:t>
      </w:r>
      <w:r>
        <w:rPr>
          <w:rFonts w:asciiTheme="minorEastAsia" w:eastAsiaTheme="minorEastAsia" w:hAnsiTheme="minorEastAsia"/>
          <w:sz w:val="24"/>
          <w:szCs w:val="21"/>
        </w:rPr>
        <w:t>队员须为</w:t>
      </w:r>
      <w:r>
        <w:rPr>
          <w:rFonts w:asciiTheme="minorEastAsia" w:eastAsiaTheme="minorEastAsia" w:hAnsiTheme="minorEastAsia" w:hint="eastAsia"/>
          <w:sz w:val="24"/>
          <w:szCs w:val="21"/>
        </w:rPr>
        <w:t>在</w:t>
      </w:r>
      <w:r>
        <w:rPr>
          <w:rFonts w:asciiTheme="minorEastAsia" w:eastAsiaTheme="minorEastAsia" w:hAnsiTheme="minorEastAsia"/>
          <w:sz w:val="24"/>
          <w:szCs w:val="21"/>
        </w:rPr>
        <w:t>校学生，</w:t>
      </w:r>
      <w:r>
        <w:rPr>
          <w:rFonts w:asciiTheme="minorEastAsia" w:eastAsiaTheme="minorEastAsia" w:hAnsiTheme="minorEastAsia" w:hint="eastAsia"/>
          <w:sz w:val="24"/>
          <w:szCs w:val="21"/>
        </w:rPr>
        <w:t>参赛队员报到时，须</w:t>
      </w:r>
      <w:r>
        <w:rPr>
          <w:rFonts w:asciiTheme="minorEastAsia" w:eastAsiaTheme="minorEastAsia" w:hAnsiTheme="minorEastAsia"/>
          <w:sz w:val="24"/>
          <w:szCs w:val="21"/>
        </w:rPr>
        <w:t>填写正式参赛队员</w:t>
      </w:r>
      <w:r>
        <w:rPr>
          <w:rFonts w:asciiTheme="minorEastAsia" w:eastAsiaTheme="minorEastAsia" w:hAnsiTheme="minorEastAsia" w:hint="eastAsia"/>
          <w:sz w:val="24"/>
          <w:szCs w:val="21"/>
        </w:rPr>
        <w:t>登记</w:t>
      </w:r>
      <w:r>
        <w:rPr>
          <w:rFonts w:asciiTheme="minorEastAsia" w:eastAsiaTheme="minorEastAsia" w:hAnsiTheme="minorEastAsia"/>
          <w:sz w:val="24"/>
          <w:szCs w:val="21"/>
        </w:rPr>
        <w:t>表，</w:t>
      </w:r>
      <w:r>
        <w:rPr>
          <w:rFonts w:asciiTheme="minorEastAsia" w:eastAsiaTheme="minorEastAsia" w:hAnsiTheme="minorEastAsia" w:hint="eastAsia"/>
          <w:sz w:val="24"/>
          <w:szCs w:val="21"/>
        </w:rPr>
        <w:t>核对身份证和学生证信息。组委会将发放队员与</w:t>
      </w:r>
      <w:r>
        <w:rPr>
          <w:rFonts w:asciiTheme="minorEastAsia" w:eastAsiaTheme="minorEastAsia" w:hAnsiTheme="minorEastAsia"/>
          <w:sz w:val="24"/>
          <w:szCs w:val="21"/>
        </w:rPr>
        <w:t>指导教师</w:t>
      </w:r>
      <w:r>
        <w:rPr>
          <w:rFonts w:asciiTheme="minorEastAsia" w:eastAsiaTheme="minorEastAsia" w:hAnsiTheme="minorEastAsia" w:hint="eastAsia"/>
          <w:sz w:val="24"/>
          <w:szCs w:val="21"/>
        </w:rPr>
        <w:t>参赛证，参赛证上注明：参赛队名</w:t>
      </w:r>
      <w:r>
        <w:rPr>
          <w:rFonts w:asciiTheme="minorEastAsia" w:eastAsiaTheme="minorEastAsia" w:hAnsiTheme="minorEastAsia"/>
          <w:sz w:val="24"/>
          <w:szCs w:val="21"/>
        </w:rPr>
        <w:t>、</w:t>
      </w:r>
      <w:r>
        <w:rPr>
          <w:rFonts w:asciiTheme="minorEastAsia" w:eastAsiaTheme="minorEastAsia" w:hAnsiTheme="minorEastAsia" w:hint="eastAsia"/>
          <w:sz w:val="24"/>
          <w:szCs w:val="21"/>
        </w:rPr>
        <w:t>作品名、姓名等</w:t>
      </w:r>
      <w:r>
        <w:rPr>
          <w:rFonts w:asciiTheme="minorEastAsia" w:eastAsiaTheme="minorEastAsia" w:hAnsiTheme="minorEastAsia"/>
          <w:sz w:val="24"/>
          <w:szCs w:val="21"/>
        </w:rPr>
        <w:t>信息</w:t>
      </w:r>
      <w:r>
        <w:rPr>
          <w:rFonts w:asciiTheme="minorEastAsia" w:eastAsiaTheme="minorEastAsia" w:hAnsiTheme="minorEastAsia" w:hint="eastAsia"/>
          <w:sz w:val="24"/>
          <w:szCs w:val="21"/>
        </w:rPr>
        <w:t>，每队必须有一名领队，由指导教师兼任，全权负责承担全队参赛师生安全、管理等事务。</w:t>
      </w:r>
    </w:p>
    <w:p w:rsidR="00E47444" w:rsidRDefault="00972588">
      <w:pPr>
        <w:adjustRightInd/>
        <w:snapToGrid/>
        <w:spacing w:after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E47444" w:rsidRDefault="00972588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lastRenderedPageBreak/>
        <w:t>竞赛流程</w:t>
      </w:r>
    </w:p>
    <w:p w:rsidR="00E47444" w:rsidRDefault="00972588">
      <w:pPr>
        <w:pStyle w:val="1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所有</w:t>
      </w:r>
      <w:r>
        <w:rPr>
          <w:rFonts w:asciiTheme="minorEastAsia" w:eastAsiaTheme="minorEastAsia" w:hAnsiTheme="minorEastAsia"/>
          <w:sz w:val="24"/>
          <w:szCs w:val="21"/>
        </w:rPr>
        <w:t>参赛队分为</w:t>
      </w:r>
      <w:r>
        <w:rPr>
          <w:rFonts w:asciiTheme="minorEastAsia" w:eastAsiaTheme="minorEastAsia" w:hAnsiTheme="minorEastAsia" w:hint="eastAsia"/>
          <w:sz w:val="24"/>
          <w:szCs w:val="21"/>
        </w:rPr>
        <w:t>四个</w:t>
      </w:r>
      <w:r>
        <w:rPr>
          <w:rFonts w:asciiTheme="minorEastAsia" w:eastAsiaTheme="minorEastAsia" w:hAnsiTheme="minorEastAsia"/>
          <w:sz w:val="24"/>
          <w:szCs w:val="21"/>
        </w:rPr>
        <w:t>大组，</w:t>
      </w:r>
      <w:r>
        <w:rPr>
          <w:rFonts w:asciiTheme="minorEastAsia" w:eastAsiaTheme="minorEastAsia" w:hAnsiTheme="minorEastAsia" w:hint="eastAsia"/>
          <w:sz w:val="24"/>
          <w:szCs w:val="21"/>
        </w:rPr>
        <w:t>四</w:t>
      </w:r>
      <w:r>
        <w:rPr>
          <w:rFonts w:asciiTheme="minorEastAsia" w:eastAsiaTheme="minorEastAsia" w:hAnsiTheme="minorEastAsia"/>
          <w:sz w:val="24"/>
          <w:szCs w:val="21"/>
        </w:rPr>
        <w:t>组同时进行</w:t>
      </w:r>
      <w:r>
        <w:rPr>
          <w:rFonts w:asciiTheme="minorEastAsia" w:eastAsiaTheme="minorEastAsia" w:hAnsiTheme="minorEastAsia" w:hint="eastAsia"/>
          <w:sz w:val="24"/>
          <w:szCs w:val="21"/>
        </w:rPr>
        <w:t>竞赛</w:t>
      </w:r>
      <w:r>
        <w:rPr>
          <w:rFonts w:asciiTheme="minorEastAsia" w:eastAsiaTheme="minorEastAsia" w:hAnsiTheme="minorEastAsia"/>
          <w:sz w:val="24"/>
          <w:szCs w:val="21"/>
        </w:rPr>
        <w:t>。</w:t>
      </w:r>
    </w:p>
    <w:p w:rsidR="00E47444" w:rsidRDefault="00972588">
      <w:pPr>
        <w:pStyle w:val="1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每个</w:t>
      </w:r>
      <w:r>
        <w:rPr>
          <w:rFonts w:asciiTheme="minorEastAsia" w:eastAsiaTheme="minorEastAsia" w:hAnsiTheme="minorEastAsia"/>
          <w:sz w:val="24"/>
          <w:szCs w:val="21"/>
        </w:rPr>
        <w:t>大组中</w:t>
      </w:r>
      <w:r>
        <w:rPr>
          <w:rFonts w:asciiTheme="minorEastAsia" w:eastAsiaTheme="minorEastAsia" w:hAnsiTheme="minorEastAsia" w:hint="eastAsia"/>
          <w:sz w:val="24"/>
          <w:szCs w:val="21"/>
        </w:rPr>
        <w:t>的参赛</w:t>
      </w:r>
      <w:r>
        <w:rPr>
          <w:rFonts w:asciiTheme="minorEastAsia" w:eastAsiaTheme="minorEastAsia" w:hAnsiTheme="minorEastAsia"/>
          <w:sz w:val="24"/>
          <w:szCs w:val="21"/>
        </w:rPr>
        <w:t>队</w:t>
      </w:r>
      <w:r>
        <w:rPr>
          <w:rFonts w:asciiTheme="minorEastAsia" w:eastAsiaTheme="minorEastAsia" w:hAnsiTheme="minorEastAsia" w:hint="eastAsia"/>
          <w:sz w:val="24"/>
          <w:szCs w:val="21"/>
        </w:rPr>
        <w:t>为20个队</w:t>
      </w:r>
      <w:r>
        <w:rPr>
          <w:rFonts w:asciiTheme="minorEastAsia" w:eastAsiaTheme="minorEastAsia" w:hAnsiTheme="minorEastAsia"/>
          <w:sz w:val="24"/>
          <w:szCs w:val="21"/>
        </w:rPr>
        <w:t>，</w:t>
      </w:r>
      <w:r>
        <w:rPr>
          <w:rFonts w:asciiTheme="minorEastAsia" w:eastAsiaTheme="minorEastAsia" w:hAnsiTheme="minorEastAsia" w:hint="eastAsia"/>
          <w:sz w:val="24"/>
          <w:szCs w:val="21"/>
        </w:rPr>
        <w:t>每队</w:t>
      </w:r>
      <w:r>
        <w:rPr>
          <w:rFonts w:asciiTheme="minorEastAsia" w:eastAsiaTheme="minorEastAsia" w:hAnsiTheme="minorEastAsia"/>
          <w:sz w:val="24"/>
          <w:szCs w:val="21"/>
        </w:rPr>
        <w:t>依次进入答辩</w:t>
      </w:r>
      <w:r>
        <w:rPr>
          <w:rFonts w:asciiTheme="minorEastAsia" w:eastAsiaTheme="minorEastAsia" w:hAnsiTheme="minorEastAsia" w:hint="eastAsia"/>
          <w:sz w:val="24"/>
          <w:szCs w:val="21"/>
        </w:rPr>
        <w:t>教室</w:t>
      </w:r>
      <w:r>
        <w:rPr>
          <w:rFonts w:asciiTheme="minorEastAsia" w:eastAsiaTheme="minorEastAsia" w:hAnsiTheme="minorEastAsia"/>
          <w:sz w:val="24"/>
          <w:szCs w:val="21"/>
        </w:rPr>
        <w:t>答辩</w:t>
      </w:r>
      <w:r>
        <w:rPr>
          <w:rFonts w:asciiTheme="minorEastAsia" w:eastAsiaTheme="minorEastAsia" w:hAnsiTheme="minorEastAsia" w:hint="eastAsia"/>
          <w:sz w:val="24"/>
          <w:szCs w:val="21"/>
        </w:rPr>
        <w:t>，再</w:t>
      </w:r>
      <w:r>
        <w:rPr>
          <w:rFonts w:asciiTheme="minorEastAsia" w:eastAsiaTheme="minorEastAsia" w:hAnsiTheme="minorEastAsia"/>
          <w:sz w:val="24"/>
          <w:szCs w:val="21"/>
        </w:rPr>
        <w:t>由</w:t>
      </w:r>
      <w:r>
        <w:rPr>
          <w:rFonts w:asciiTheme="minorEastAsia" w:eastAsiaTheme="minorEastAsia" w:hAnsiTheme="minorEastAsia" w:hint="eastAsia"/>
          <w:sz w:val="24"/>
          <w:szCs w:val="21"/>
        </w:rPr>
        <w:t>专家</w:t>
      </w:r>
      <w:r>
        <w:rPr>
          <w:rFonts w:asciiTheme="minorEastAsia" w:eastAsiaTheme="minorEastAsia" w:hAnsiTheme="minorEastAsia"/>
          <w:sz w:val="24"/>
          <w:szCs w:val="21"/>
        </w:rPr>
        <w:t>组</w:t>
      </w:r>
      <w:r>
        <w:rPr>
          <w:rFonts w:asciiTheme="minorEastAsia" w:eastAsiaTheme="minorEastAsia" w:hAnsiTheme="minorEastAsia" w:hint="eastAsia"/>
          <w:sz w:val="24"/>
          <w:szCs w:val="21"/>
        </w:rPr>
        <w:t>集中评审作品</w:t>
      </w:r>
      <w:r>
        <w:rPr>
          <w:rFonts w:asciiTheme="minorEastAsia" w:eastAsiaTheme="minorEastAsia" w:hAnsiTheme="minorEastAsia"/>
          <w:sz w:val="24"/>
          <w:szCs w:val="21"/>
        </w:rPr>
        <w:t>演示</w:t>
      </w:r>
      <w:r>
        <w:rPr>
          <w:rFonts w:asciiTheme="minorEastAsia" w:eastAsiaTheme="minorEastAsia" w:hAnsiTheme="minorEastAsia" w:hint="eastAsia"/>
          <w:sz w:val="24"/>
          <w:szCs w:val="21"/>
        </w:rPr>
        <w:t>；每队</w:t>
      </w:r>
      <w:r>
        <w:rPr>
          <w:rFonts w:asciiTheme="minorEastAsia" w:eastAsiaTheme="minorEastAsia" w:hAnsiTheme="minorEastAsia"/>
          <w:sz w:val="24"/>
          <w:szCs w:val="21"/>
        </w:rPr>
        <w:t>评审时间控制在</w:t>
      </w:r>
      <w:r>
        <w:rPr>
          <w:rFonts w:asciiTheme="minorEastAsia" w:eastAsiaTheme="minorEastAsia" w:hAnsiTheme="minorEastAsia" w:hint="eastAsia"/>
          <w:sz w:val="24"/>
          <w:szCs w:val="21"/>
        </w:rPr>
        <w:t>20分钟以内。</w:t>
      </w:r>
    </w:p>
    <w:p w:rsidR="00E47444" w:rsidRDefault="00972588">
      <w:pPr>
        <w:pStyle w:val="1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开</w:t>
      </w:r>
      <w:r>
        <w:rPr>
          <w:rFonts w:asciiTheme="minorEastAsia" w:eastAsiaTheme="minorEastAsia" w:hAnsiTheme="minorEastAsia"/>
          <w:sz w:val="24"/>
          <w:szCs w:val="21"/>
        </w:rPr>
        <w:t>闭幕式</w:t>
      </w:r>
      <w:r>
        <w:rPr>
          <w:rFonts w:asciiTheme="minorEastAsia" w:eastAsiaTheme="minorEastAsia" w:hAnsiTheme="minorEastAsia" w:hint="eastAsia"/>
          <w:sz w:val="24"/>
          <w:szCs w:val="21"/>
        </w:rPr>
        <w:t>地点</w:t>
      </w:r>
      <w:r>
        <w:rPr>
          <w:rFonts w:asciiTheme="minorEastAsia" w:eastAsiaTheme="minorEastAsia" w:hAnsiTheme="minorEastAsia"/>
          <w:sz w:val="24"/>
          <w:szCs w:val="21"/>
        </w:rPr>
        <w:t>：</w:t>
      </w:r>
      <w:r>
        <w:rPr>
          <w:rFonts w:asciiTheme="minorEastAsia" w:eastAsiaTheme="minorEastAsia" w:hAnsiTheme="minorEastAsia" w:hint="eastAsia"/>
          <w:sz w:val="24"/>
          <w:szCs w:val="21"/>
        </w:rPr>
        <w:t>湖北工业大学图书馆负一楼报告厅</w:t>
      </w:r>
    </w:p>
    <w:p w:rsidR="00E47444" w:rsidRDefault="00972588">
      <w:pPr>
        <w:pStyle w:val="1"/>
        <w:ind w:left="720" w:firstLineChars="0" w:firstLine="0"/>
        <w:rPr>
          <w:rFonts w:asciiTheme="minorEastAsia" w:eastAsiaTheme="minorEastAsia" w:hAnsiTheme="minorEastAsia"/>
          <w:color w:val="FF0000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作品答辩</w:t>
      </w:r>
      <w:r>
        <w:rPr>
          <w:rFonts w:asciiTheme="minorEastAsia" w:eastAsiaTheme="minorEastAsia" w:hAnsiTheme="minorEastAsia"/>
          <w:sz w:val="24"/>
          <w:szCs w:val="21"/>
        </w:rPr>
        <w:t>地点：</w:t>
      </w:r>
      <w:r>
        <w:rPr>
          <w:rFonts w:asciiTheme="minorEastAsia" w:eastAsiaTheme="minorEastAsia" w:hAnsiTheme="minorEastAsia" w:hint="eastAsia"/>
          <w:color w:val="FF0000"/>
          <w:sz w:val="24"/>
          <w:szCs w:val="21"/>
        </w:rPr>
        <w:t>湖北工业大学轻工楼5号楼5B001教室（1组</w:t>
      </w:r>
      <w:r>
        <w:rPr>
          <w:rFonts w:asciiTheme="minorEastAsia" w:eastAsiaTheme="minorEastAsia" w:hAnsiTheme="minorEastAsia"/>
          <w:color w:val="FF0000"/>
          <w:sz w:val="24"/>
          <w:szCs w:val="21"/>
        </w:rPr>
        <w:t>）</w:t>
      </w:r>
    </w:p>
    <w:p w:rsidR="00E47444" w:rsidRDefault="00972588">
      <w:pPr>
        <w:pStyle w:val="1"/>
        <w:ind w:left="2410" w:firstLineChars="0" w:firstLine="0"/>
        <w:rPr>
          <w:rFonts w:asciiTheme="minorEastAsia" w:eastAsiaTheme="minorEastAsia" w:hAnsiTheme="minorEastAsia"/>
          <w:color w:val="FF0000"/>
          <w:sz w:val="24"/>
          <w:szCs w:val="21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1"/>
        </w:rPr>
        <w:t>湖北工业大学轻工楼5号楼5B002教室（2组</w:t>
      </w:r>
      <w:r>
        <w:rPr>
          <w:rFonts w:asciiTheme="minorEastAsia" w:eastAsiaTheme="minorEastAsia" w:hAnsiTheme="minorEastAsia"/>
          <w:color w:val="FF0000"/>
          <w:sz w:val="24"/>
          <w:szCs w:val="21"/>
        </w:rPr>
        <w:t>）</w:t>
      </w:r>
    </w:p>
    <w:p w:rsidR="00E47444" w:rsidRDefault="00972588">
      <w:pPr>
        <w:pStyle w:val="1"/>
        <w:ind w:leftChars="327" w:left="719" w:firstLineChars="700" w:firstLine="1680"/>
        <w:rPr>
          <w:rFonts w:asciiTheme="minorEastAsia" w:eastAsiaTheme="minorEastAsia" w:hAnsiTheme="minorEastAsia"/>
          <w:color w:val="FF0000"/>
          <w:sz w:val="24"/>
          <w:szCs w:val="21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1"/>
        </w:rPr>
        <w:t>湖北工业大学轻工楼5号楼5B003教室（3组</w:t>
      </w:r>
      <w:r>
        <w:rPr>
          <w:rFonts w:asciiTheme="minorEastAsia" w:eastAsiaTheme="minorEastAsia" w:hAnsiTheme="minorEastAsia"/>
          <w:color w:val="FF0000"/>
          <w:sz w:val="24"/>
          <w:szCs w:val="21"/>
        </w:rPr>
        <w:t>）</w:t>
      </w:r>
    </w:p>
    <w:p w:rsidR="00E47444" w:rsidRDefault="00972588">
      <w:pPr>
        <w:pStyle w:val="1"/>
        <w:ind w:left="2410" w:firstLineChars="0" w:firstLine="0"/>
        <w:rPr>
          <w:rFonts w:asciiTheme="minorEastAsia" w:eastAsiaTheme="minorEastAsia" w:hAnsiTheme="minorEastAsia"/>
          <w:color w:val="FF0000"/>
          <w:sz w:val="24"/>
          <w:szCs w:val="21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1"/>
        </w:rPr>
        <w:t>湖北工业大学轻工楼5号楼5B004教室（4组</w:t>
      </w:r>
      <w:r>
        <w:rPr>
          <w:rFonts w:asciiTheme="minorEastAsia" w:eastAsiaTheme="minorEastAsia" w:hAnsiTheme="minorEastAsia"/>
          <w:color w:val="FF0000"/>
          <w:sz w:val="24"/>
          <w:szCs w:val="21"/>
        </w:rPr>
        <w:t>）</w:t>
      </w:r>
    </w:p>
    <w:p w:rsidR="00E47444" w:rsidRDefault="00972588" w:rsidP="004B7593">
      <w:pPr>
        <w:pStyle w:val="1"/>
        <w:ind w:firstLine="480"/>
        <w:rPr>
          <w:rFonts w:asciiTheme="minorEastAsia" w:eastAsiaTheme="minorEastAsia" w:hAnsiTheme="minorEastAsia"/>
          <w:color w:val="FF0000"/>
          <w:sz w:val="24"/>
          <w:szCs w:val="21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1"/>
        </w:rPr>
        <w:t xml:space="preserve"> 参赛选手候场地点：</w:t>
      </w:r>
    </w:p>
    <w:p w:rsidR="00E47444" w:rsidRDefault="00972588">
      <w:pPr>
        <w:pStyle w:val="1"/>
        <w:ind w:left="720" w:firstLineChars="0" w:firstLine="0"/>
        <w:rPr>
          <w:rFonts w:asciiTheme="minorEastAsia" w:eastAsiaTheme="minorEastAsia" w:hAnsiTheme="minorEastAsia"/>
          <w:color w:val="FF0000"/>
          <w:sz w:val="24"/>
          <w:szCs w:val="21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1"/>
        </w:rPr>
        <w:t xml:space="preserve">              湖北工业大学轻工楼5号楼5B201教室（1组</w:t>
      </w:r>
      <w:r>
        <w:rPr>
          <w:rFonts w:asciiTheme="minorEastAsia" w:eastAsiaTheme="minorEastAsia" w:hAnsiTheme="minorEastAsia"/>
          <w:color w:val="FF0000"/>
          <w:sz w:val="24"/>
          <w:szCs w:val="21"/>
        </w:rPr>
        <w:t>）</w:t>
      </w:r>
    </w:p>
    <w:p w:rsidR="00E47444" w:rsidRDefault="00972588">
      <w:pPr>
        <w:pStyle w:val="1"/>
        <w:ind w:left="2410" w:firstLineChars="0" w:firstLine="0"/>
        <w:rPr>
          <w:rFonts w:asciiTheme="minorEastAsia" w:eastAsiaTheme="minorEastAsia" w:hAnsiTheme="minorEastAsia"/>
          <w:color w:val="FF0000"/>
          <w:sz w:val="24"/>
          <w:szCs w:val="21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1"/>
        </w:rPr>
        <w:t>湖北工业大学轻工楼5号楼5B301教室（2组</w:t>
      </w:r>
      <w:r>
        <w:rPr>
          <w:rFonts w:asciiTheme="minorEastAsia" w:eastAsiaTheme="minorEastAsia" w:hAnsiTheme="minorEastAsia"/>
          <w:color w:val="FF0000"/>
          <w:sz w:val="24"/>
          <w:szCs w:val="21"/>
        </w:rPr>
        <w:t>）</w:t>
      </w:r>
    </w:p>
    <w:p w:rsidR="00E47444" w:rsidRDefault="00972588">
      <w:pPr>
        <w:pStyle w:val="1"/>
        <w:ind w:leftChars="327" w:left="719" w:firstLineChars="700" w:firstLine="1680"/>
        <w:rPr>
          <w:rFonts w:asciiTheme="minorEastAsia" w:eastAsiaTheme="minorEastAsia" w:hAnsiTheme="minorEastAsia"/>
          <w:color w:val="FF0000"/>
          <w:sz w:val="24"/>
          <w:szCs w:val="21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1"/>
        </w:rPr>
        <w:t>湖北工业大学轻工楼5号楼5B401教室（3组</w:t>
      </w:r>
      <w:r>
        <w:rPr>
          <w:rFonts w:asciiTheme="minorEastAsia" w:eastAsiaTheme="minorEastAsia" w:hAnsiTheme="minorEastAsia"/>
          <w:color w:val="FF0000"/>
          <w:sz w:val="24"/>
          <w:szCs w:val="21"/>
        </w:rPr>
        <w:t>）</w:t>
      </w:r>
    </w:p>
    <w:p w:rsidR="00E47444" w:rsidRDefault="00972588">
      <w:pPr>
        <w:pStyle w:val="1"/>
        <w:ind w:left="2410" w:firstLineChars="0" w:firstLine="0"/>
        <w:rPr>
          <w:rFonts w:asciiTheme="minorEastAsia" w:eastAsiaTheme="minorEastAsia" w:hAnsiTheme="minorEastAsia"/>
          <w:color w:val="FF0000"/>
          <w:sz w:val="24"/>
          <w:szCs w:val="21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1"/>
        </w:rPr>
        <w:t>湖北工业大学轻工楼5号楼5B501教室（4组</w:t>
      </w:r>
      <w:r>
        <w:rPr>
          <w:rFonts w:asciiTheme="minorEastAsia" w:eastAsiaTheme="minorEastAsia" w:hAnsiTheme="minorEastAsia"/>
          <w:color w:val="FF0000"/>
          <w:sz w:val="24"/>
          <w:szCs w:val="21"/>
        </w:rPr>
        <w:t>）</w:t>
      </w:r>
    </w:p>
    <w:p w:rsidR="00E47444" w:rsidRDefault="00972588" w:rsidP="004B7593">
      <w:pPr>
        <w:pStyle w:val="1"/>
        <w:ind w:firstLine="480"/>
        <w:rPr>
          <w:rFonts w:asciiTheme="minorEastAsia" w:eastAsiaTheme="minorEastAsia" w:hAnsiTheme="minorEastAsia"/>
          <w:color w:val="FF0000"/>
          <w:sz w:val="24"/>
          <w:szCs w:val="21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1"/>
        </w:rPr>
        <w:t>大赛会务组地点：湖北工业大学轻工楼5号楼5B202教室</w:t>
      </w:r>
    </w:p>
    <w:p w:rsidR="00E47444" w:rsidRDefault="00972588">
      <w:pPr>
        <w:pStyle w:val="1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分组采取</w:t>
      </w:r>
      <w:r>
        <w:rPr>
          <w:rFonts w:asciiTheme="minorEastAsia" w:eastAsiaTheme="minorEastAsia" w:hAnsiTheme="minorEastAsia"/>
          <w:sz w:val="24"/>
          <w:szCs w:val="21"/>
        </w:rPr>
        <w:t>抽签形式，参赛队</w:t>
      </w:r>
      <w:r>
        <w:rPr>
          <w:rFonts w:asciiTheme="minorEastAsia" w:eastAsiaTheme="minorEastAsia" w:hAnsiTheme="minorEastAsia" w:hint="eastAsia"/>
          <w:sz w:val="24"/>
          <w:szCs w:val="21"/>
        </w:rPr>
        <w:t>现场</w:t>
      </w:r>
      <w:r>
        <w:rPr>
          <w:rFonts w:asciiTheme="minorEastAsia" w:eastAsiaTheme="minorEastAsia" w:hAnsiTheme="minorEastAsia"/>
          <w:sz w:val="24"/>
          <w:szCs w:val="21"/>
        </w:rPr>
        <w:t>注册时随机抽取参赛号，以确定作品部署位置和</w:t>
      </w:r>
      <w:r>
        <w:rPr>
          <w:rFonts w:asciiTheme="minorEastAsia" w:eastAsiaTheme="minorEastAsia" w:hAnsiTheme="minorEastAsia" w:hint="eastAsia"/>
          <w:sz w:val="24"/>
          <w:szCs w:val="21"/>
        </w:rPr>
        <w:t>评审</w:t>
      </w:r>
      <w:r>
        <w:rPr>
          <w:rFonts w:asciiTheme="minorEastAsia" w:eastAsiaTheme="minorEastAsia" w:hAnsiTheme="minorEastAsia"/>
          <w:sz w:val="24"/>
          <w:szCs w:val="21"/>
        </w:rPr>
        <w:t>顺序</w:t>
      </w:r>
      <w:r>
        <w:rPr>
          <w:rFonts w:asciiTheme="minorEastAsia" w:eastAsiaTheme="minorEastAsia" w:hAnsiTheme="minorEastAsia" w:hint="eastAsia"/>
          <w:sz w:val="24"/>
          <w:szCs w:val="21"/>
        </w:rPr>
        <w:t>，</w:t>
      </w:r>
      <w:r>
        <w:rPr>
          <w:rFonts w:asciiTheme="minorEastAsia" w:eastAsiaTheme="minorEastAsia" w:hAnsiTheme="minorEastAsia" w:hint="eastAsia"/>
          <w:b/>
          <w:sz w:val="24"/>
          <w:szCs w:val="21"/>
        </w:rPr>
        <w:t>请</w:t>
      </w:r>
      <w:r>
        <w:rPr>
          <w:rFonts w:asciiTheme="minorEastAsia" w:eastAsiaTheme="minorEastAsia" w:hAnsiTheme="minorEastAsia"/>
          <w:b/>
          <w:sz w:val="24"/>
          <w:szCs w:val="21"/>
        </w:rPr>
        <w:t>各参赛队于</w:t>
      </w:r>
      <w:r>
        <w:rPr>
          <w:rFonts w:asciiTheme="minorEastAsia" w:eastAsiaTheme="minorEastAsia" w:hAnsiTheme="minorEastAsia" w:hint="eastAsia"/>
          <w:b/>
          <w:sz w:val="24"/>
          <w:szCs w:val="21"/>
        </w:rPr>
        <w:t>注册</w:t>
      </w:r>
      <w:r>
        <w:rPr>
          <w:rFonts w:asciiTheme="minorEastAsia" w:eastAsiaTheme="minorEastAsia" w:hAnsiTheme="minorEastAsia"/>
          <w:b/>
          <w:sz w:val="24"/>
          <w:szCs w:val="21"/>
        </w:rPr>
        <w:t>现场确认自己</w:t>
      </w:r>
      <w:r>
        <w:rPr>
          <w:rFonts w:asciiTheme="minorEastAsia" w:eastAsiaTheme="minorEastAsia" w:hAnsiTheme="minorEastAsia" w:hint="eastAsia"/>
          <w:b/>
          <w:sz w:val="24"/>
          <w:szCs w:val="21"/>
        </w:rPr>
        <w:t>的</w:t>
      </w:r>
      <w:r>
        <w:rPr>
          <w:rFonts w:asciiTheme="minorEastAsia" w:eastAsiaTheme="minorEastAsia" w:hAnsiTheme="minorEastAsia"/>
          <w:b/>
          <w:sz w:val="24"/>
          <w:szCs w:val="21"/>
        </w:rPr>
        <w:t>组别和评审时间</w:t>
      </w:r>
      <w:r>
        <w:rPr>
          <w:rFonts w:asciiTheme="minorEastAsia" w:eastAsiaTheme="minorEastAsia" w:hAnsiTheme="minorEastAsia" w:hint="eastAsia"/>
          <w:sz w:val="24"/>
          <w:szCs w:val="21"/>
        </w:rPr>
        <w:t>；</w:t>
      </w:r>
      <w:r>
        <w:rPr>
          <w:rFonts w:asciiTheme="minorEastAsia" w:eastAsiaTheme="minorEastAsia" w:hAnsiTheme="minorEastAsia"/>
          <w:sz w:val="24"/>
          <w:szCs w:val="21"/>
        </w:rPr>
        <w:t>参赛队按</w:t>
      </w:r>
      <w:r>
        <w:rPr>
          <w:rFonts w:asciiTheme="minorEastAsia" w:eastAsiaTheme="minorEastAsia" w:hAnsiTheme="minorEastAsia" w:hint="eastAsia"/>
          <w:sz w:val="24"/>
          <w:szCs w:val="21"/>
        </w:rPr>
        <w:t>抽取</w:t>
      </w:r>
      <w:r>
        <w:rPr>
          <w:rFonts w:asciiTheme="minorEastAsia" w:eastAsiaTheme="minorEastAsia" w:hAnsiTheme="minorEastAsia"/>
          <w:sz w:val="24"/>
          <w:szCs w:val="21"/>
        </w:rPr>
        <w:t>的参赛号依次参加评审，</w:t>
      </w:r>
      <w:r>
        <w:rPr>
          <w:rFonts w:asciiTheme="minorEastAsia" w:eastAsiaTheme="minorEastAsia" w:hAnsiTheme="minorEastAsia" w:hint="eastAsia"/>
          <w:sz w:val="24"/>
          <w:szCs w:val="21"/>
        </w:rPr>
        <w:t>其他</w:t>
      </w:r>
      <w:r>
        <w:rPr>
          <w:rFonts w:asciiTheme="minorEastAsia" w:eastAsiaTheme="minorEastAsia" w:hAnsiTheme="minorEastAsia"/>
          <w:sz w:val="24"/>
          <w:szCs w:val="21"/>
        </w:rPr>
        <w:t>参赛队</w:t>
      </w:r>
      <w:r>
        <w:rPr>
          <w:rFonts w:asciiTheme="minorEastAsia" w:eastAsiaTheme="minorEastAsia" w:hAnsiTheme="minorEastAsia" w:hint="eastAsia"/>
          <w:sz w:val="24"/>
          <w:szCs w:val="21"/>
        </w:rPr>
        <w:t>请</w:t>
      </w:r>
      <w:r>
        <w:rPr>
          <w:rFonts w:asciiTheme="minorEastAsia" w:eastAsiaTheme="minorEastAsia" w:hAnsiTheme="minorEastAsia"/>
          <w:sz w:val="24"/>
          <w:szCs w:val="21"/>
        </w:rPr>
        <w:t>留在会场展示作品并与其他参赛队交流</w:t>
      </w:r>
      <w:r>
        <w:rPr>
          <w:rFonts w:asciiTheme="minorEastAsia" w:eastAsiaTheme="minorEastAsia" w:hAnsiTheme="minorEastAsia" w:hint="eastAsia"/>
          <w:sz w:val="24"/>
          <w:szCs w:val="21"/>
        </w:rPr>
        <w:t>，</w:t>
      </w:r>
      <w:r>
        <w:rPr>
          <w:rFonts w:asciiTheme="minorEastAsia" w:eastAsiaTheme="minorEastAsia" w:hAnsiTheme="minorEastAsia"/>
          <w:b/>
          <w:sz w:val="24"/>
          <w:szCs w:val="21"/>
        </w:rPr>
        <w:t>竞赛期间无故将作品撤离竞赛会场的参赛队不予颁奖。</w:t>
      </w:r>
    </w:p>
    <w:p w:rsidR="00E47444" w:rsidRDefault="00972588">
      <w:pPr>
        <w:pStyle w:val="1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参赛队请务必于8月4日</w:t>
      </w:r>
      <w:r>
        <w:rPr>
          <w:rFonts w:asciiTheme="minorEastAsia" w:eastAsiaTheme="minorEastAsia" w:hAnsiTheme="minorEastAsia"/>
          <w:sz w:val="24"/>
          <w:szCs w:val="21"/>
        </w:rPr>
        <w:t>报到</w:t>
      </w:r>
      <w:r>
        <w:rPr>
          <w:rFonts w:asciiTheme="minorEastAsia" w:eastAsiaTheme="minorEastAsia" w:hAnsiTheme="minorEastAsia" w:hint="eastAsia"/>
          <w:sz w:val="24"/>
          <w:szCs w:val="21"/>
        </w:rPr>
        <w:t>后</w:t>
      </w:r>
      <w:r>
        <w:rPr>
          <w:rFonts w:asciiTheme="minorEastAsia" w:eastAsiaTheme="minorEastAsia" w:hAnsiTheme="minorEastAsia"/>
          <w:sz w:val="24"/>
          <w:szCs w:val="21"/>
        </w:rPr>
        <w:t>，将参赛作品布置到</w:t>
      </w:r>
      <w:r>
        <w:rPr>
          <w:rFonts w:asciiTheme="minorEastAsia" w:eastAsiaTheme="minorEastAsia" w:hAnsiTheme="minorEastAsia" w:hint="eastAsia"/>
          <w:sz w:val="24"/>
          <w:szCs w:val="21"/>
        </w:rPr>
        <w:t>竞赛</w:t>
      </w:r>
      <w:r>
        <w:rPr>
          <w:rFonts w:asciiTheme="minorEastAsia" w:eastAsiaTheme="minorEastAsia" w:hAnsiTheme="minorEastAsia"/>
          <w:sz w:val="24"/>
          <w:szCs w:val="21"/>
        </w:rPr>
        <w:t>会场指定区域，并</w:t>
      </w:r>
      <w:r>
        <w:rPr>
          <w:rFonts w:asciiTheme="minorEastAsia" w:eastAsiaTheme="minorEastAsia" w:hAnsiTheme="minorEastAsia" w:hint="eastAsia"/>
          <w:sz w:val="24"/>
          <w:szCs w:val="21"/>
        </w:rPr>
        <w:t>调试</w:t>
      </w:r>
      <w:r>
        <w:rPr>
          <w:rFonts w:asciiTheme="minorEastAsia" w:eastAsiaTheme="minorEastAsia" w:hAnsiTheme="minorEastAsia"/>
          <w:sz w:val="24"/>
          <w:szCs w:val="21"/>
        </w:rPr>
        <w:t>确认运转正常，</w:t>
      </w:r>
      <w:r>
        <w:rPr>
          <w:rFonts w:asciiTheme="minorEastAsia" w:eastAsiaTheme="minorEastAsia" w:hAnsiTheme="minorEastAsia"/>
          <w:b/>
          <w:sz w:val="24"/>
          <w:szCs w:val="21"/>
        </w:rPr>
        <w:t>没有参赛作品的</w:t>
      </w:r>
      <w:r>
        <w:rPr>
          <w:rFonts w:asciiTheme="minorEastAsia" w:eastAsiaTheme="minorEastAsia" w:hAnsiTheme="minorEastAsia" w:hint="eastAsia"/>
          <w:b/>
          <w:sz w:val="24"/>
          <w:szCs w:val="21"/>
        </w:rPr>
        <w:t>参赛队取消</w:t>
      </w:r>
      <w:r>
        <w:rPr>
          <w:rFonts w:asciiTheme="minorEastAsia" w:eastAsiaTheme="minorEastAsia" w:hAnsiTheme="minorEastAsia"/>
          <w:b/>
          <w:sz w:val="24"/>
          <w:szCs w:val="21"/>
        </w:rPr>
        <w:t>参赛资格，请各参赛队注意</w:t>
      </w:r>
      <w:r>
        <w:rPr>
          <w:rFonts w:asciiTheme="minorEastAsia" w:eastAsiaTheme="minorEastAsia" w:hAnsiTheme="minorEastAsia"/>
          <w:sz w:val="24"/>
          <w:szCs w:val="21"/>
        </w:rPr>
        <w:t>；答辩PPT</w:t>
      </w:r>
      <w:r>
        <w:rPr>
          <w:rFonts w:asciiTheme="minorEastAsia" w:eastAsiaTheme="minorEastAsia" w:hAnsiTheme="minorEastAsia" w:hint="eastAsia"/>
          <w:sz w:val="24"/>
          <w:szCs w:val="21"/>
        </w:rPr>
        <w:t>和</w:t>
      </w:r>
      <w:r>
        <w:rPr>
          <w:rFonts w:asciiTheme="minorEastAsia" w:eastAsiaTheme="minorEastAsia" w:hAnsiTheme="minorEastAsia"/>
          <w:sz w:val="24"/>
          <w:szCs w:val="21"/>
        </w:rPr>
        <w:t>其他电子材料请</w:t>
      </w:r>
      <w:r>
        <w:rPr>
          <w:rFonts w:asciiTheme="minorEastAsia" w:eastAsiaTheme="minorEastAsia" w:hAnsiTheme="minorEastAsia" w:hint="eastAsia"/>
          <w:sz w:val="24"/>
          <w:szCs w:val="21"/>
        </w:rPr>
        <w:t>复制</w:t>
      </w:r>
      <w:r>
        <w:rPr>
          <w:rFonts w:asciiTheme="minorEastAsia" w:eastAsiaTheme="minorEastAsia" w:hAnsiTheme="minorEastAsia"/>
          <w:sz w:val="24"/>
          <w:szCs w:val="21"/>
        </w:rPr>
        <w:t>到竞赛指定计算机上，并与现场工作人员确认</w:t>
      </w:r>
    </w:p>
    <w:p w:rsidR="00E47444" w:rsidRDefault="00972588">
      <w:pPr>
        <w:pStyle w:val="1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华中及西南分区</w:t>
      </w:r>
      <w:r>
        <w:rPr>
          <w:rFonts w:asciiTheme="minorEastAsia" w:eastAsiaTheme="minorEastAsia" w:hAnsiTheme="minorEastAsia"/>
          <w:sz w:val="24"/>
          <w:szCs w:val="21"/>
        </w:rPr>
        <w:t>决赛</w:t>
      </w:r>
      <w:r>
        <w:rPr>
          <w:rFonts w:asciiTheme="minorEastAsia" w:eastAsiaTheme="minorEastAsia" w:hAnsiTheme="minorEastAsia" w:hint="eastAsia"/>
          <w:sz w:val="24"/>
          <w:szCs w:val="21"/>
        </w:rPr>
        <w:t>评出分赛区特等奖24名，一等奖26名</w:t>
      </w:r>
      <w:r>
        <w:rPr>
          <w:rFonts w:asciiTheme="minorEastAsia" w:eastAsiaTheme="minorEastAsia" w:hAnsiTheme="minorEastAsia"/>
          <w:sz w:val="24"/>
          <w:szCs w:val="21"/>
        </w:rPr>
        <w:t>，</w:t>
      </w:r>
      <w:r>
        <w:rPr>
          <w:rFonts w:asciiTheme="minorEastAsia" w:eastAsiaTheme="minorEastAsia" w:hAnsiTheme="minorEastAsia" w:hint="eastAsia"/>
          <w:sz w:val="24"/>
          <w:szCs w:val="21"/>
        </w:rPr>
        <w:t>二等奖31名，颁发荣誉证书。</w:t>
      </w:r>
      <w:r>
        <w:rPr>
          <w:rFonts w:asciiTheme="minorEastAsia" w:eastAsiaTheme="minorEastAsia" w:hAnsiTheme="minorEastAsia"/>
          <w:sz w:val="24"/>
          <w:szCs w:val="21"/>
        </w:rPr>
        <w:t>对</w:t>
      </w:r>
      <w:r>
        <w:rPr>
          <w:rFonts w:asciiTheme="minorEastAsia" w:eastAsiaTheme="minorEastAsia" w:hAnsiTheme="minorEastAsia" w:hint="eastAsia"/>
          <w:sz w:val="24"/>
          <w:szCs w:val="21"/>
        </w:rPr>
        <w:t>积极</w:t>
      </w:r>
      <w:r>
        <w:rPr>
          <w:rFonts w:asciiTheme="minorEastAsia" w:eastAsiaTheme="minorEastAsia" w:hAnsiTheme="minorEastAsia"/>
          <w:sz w:val="24"/>
          <w:szCs w:val="21"/>
        </w:rPr>
        <w:t>参与竞赛组织工作的学校和指导教师将颁发优秀组织奖。</w:t>
      </w:r>
      <w:r>
        <w:rPr>
          <w:rFonts w:asciiTheme="minorEastAsia" w:eastAsiaTheme="minorEastAsia" w:hAnsiTheme="minorEastAsia" w:hint="eastAsia"/>
          <w:sz w:val="24"/>
          <w:szCs w:val="21"/>
        </w:rPr>
        <w:t>24个</w:t>
      </w:r>
      <w:r>
        <w:rPr>
          <w:rFonts w:asciiTheme="minorEastAsia" w:eastAsiaTheme="minorEastAsia" w:hAnsiTheme="minorEastAsia"/>
          <w:sz w:val="24"/>
          <w:szCs w:val="21"/>
        </w:rPr>
        <w:t>特等奖参赛队将代表</w:t>
      </w:r>
      <w:r>
        <w:rPr>
          <w:rFonts w:asciiTheme="minorEastAsia" w:eastAsiaTheme="minorEastAsia" w:hAnsiTheme="minorEastAsia" w:hint="eastAsia"/>
          <w:sz w:val="24"/>
          <w:szCs w:val="21"/>
        </w:rPr>
        <w:t>华中及西南</w:t>
      </w:r>
      <w:r>
        <w:rPr>
          <w:rFonts w:asciiTheme="minorEastAsia" w:eastAsiaTheme="minorEastAsia" w:hAnsiTheme="minorEastAsia"/>
          <w:sz w:val="24"/>
          <w:szCs w:val="21"/>
        </w:rPr>
        <w:t>赛区晋级全国总决赛。</w:t>
      </w:r>
    </w:p>
    <w:p w:rsidR="00E47444" w:rsidRDefault="00972588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日程</w:t>
      </w:r>
      <w:r>
        <w:rPr>
          <w:rFonts w:asciiTheme="minorEastAsia" w:eastAsiaTheme="minorEastAsia" w:hAnsiTheme="minorEastAsia"/>
          <w:b/>
          <w:sz w:val="28"/>
        </w:rPr>
        <w:t>安排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5243"/>
      </w:tblGrid>
      <w:tr w:rsidR="00E47444">
        <w:tc>
          <w:tcPr>
            <w:tcW w:w="8222" w:type="dxa"/>
            <w:gridSpan w:val="2"/>
            <w:shd w:val="clear" w:color="auto" w:fill="auto"/>
          </w:tcPr>
          <w:p w:rsidR="00E47444" w:rsidRDefault="00972588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8月4日</w:t>
            </w:r>
          </w:p>
        </w:tc>
      </w:tr>
      <w:tr w:rsidR="00E47444">
        <w:tc>
          <w:tcPr>
            <w:tcW w:w="2979" w:type="dxa"/>
            <w:shd w:val="clear" w:color="auto" w:fill="auto"/>
          </w:tcPr>
          <w:p w:rsidR="00E47444" w:rsidRDefault="00972588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</w:rPr>
              <w:t>14:00</w:t>
            </w:r>
            <w:r>
              <w:rPr>
                <w:rFonts w:asciiTheme="minorEastAsia" w:eastAsiaTheme="minorEastAsia" w:hAnsiTheme="minorEastAsia"/>
              </w:rPr>
              <w:t>～</w:t>
            </w:r>
            <w:r>
              <w:rPr>
                <w:rFonts w:asciiTheme="minorEastAsia" w:eastAsiaTheme="minorEastAsia" w:hAnsiTheme="minorEastAsia" w:hint="eastAsia"/>
              </w:rPr>
              <w:t>20:</w:t>
            </w:r>
            <w:r>
              <w:rPr>
                <w:rFonts w:asciiTheme="minorEastAsia" w:eastAsiaTheme="minorEastAsia" w:hAnsiTheme="minorEastAsia"/>
              </w:rPr>
              <w:t>0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5243" w:type="dxa"/>
            <w:shd w:val="clear" w:color="auto" w:fill="auto"/>
          </w:tcPr>
          <w:p w:rsidR="00E47444" w:rsidRDefault="00972588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报到</w:t>
            </w:r>
            <w:r>
              <w:rPr>
                <w:rFonts w:asciiTheme="minorEastAsia" w:eastAsiaTheme="minorEastAsia" w:hAnsiTheme="minorEastAsia"/>
              </w:rPr>
              <w:t>并</w:t>
            </w:r>
            <w:r>
              <w:rPr>
                <w:rFonts w:asciiTheme="minorEastAsia" w:eastAsiaTheme="minorEastAsia" w:hAnsiTheme="minorEastAsia" w:hint="eastAsia"/>
              </w:rPr>
              <w:t>在</w:t>
            </w:r>
            <w:r>
              <w:rPr>
                <w:rFonts w:asciiTheme="minorEastAsia" w:eastAsiaTheme="minorEastAsia" w:hAnsiTheme="minorEastAsia"/>
              </w:rPr>
              <w:t>指定区域布置参赛作品</w:t>
            </w:r>
          </w:p>
        </w:tc>
      </w:tr>
      <w:tr w:rsidR="00E47444">
        <w:tc>
          <w:tcPr>
            <w:tcW w:w="8222" w:type="dxa"/>
            <w:gridSpan w:val="2"/>
            <w:shd w:val="clear" w:color="auto" w:fill="auto"/>
          </w:tcPr>
          <w:p w:rsidR="00E47444" w:rsidRDefault="00972588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8月5日</w:t>
            </w:r>
          </w:p>
        </w:tc>
      </w:tr>
      <w:tr w:rsidR="00E47444">
        <w:tc>
          <w:tcPr>
            <w:tcW w:w="2979" w:type="dxa"/>
            <w:shd w:val="clear" w:color="auto" w:fill="auto"/>
          </w:tcPr>
          <w:p w:rsidR="00E47444" w:rsidRDefault="00972588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lastRenderedPageBreak/>
              <w:t>0</w:t>
            </w:r>
            <w:r>
              <w:rPr>
                <w:rFonts w:asciiTheme="minorEastAsia" w:eastAsiaTheme="minorEastAsia" w:hAnsiTheme="minorEastAsia" w:hint="eastAsia"/>
              </w:rPr>
              <w:t>8:</w:t>
            </w:r>
            <w:r>
              <w:rPr>
                <w:rFonts w:asciiTheme="minorEastAsia" w:eastAsiaTheme="minorEastAsia" w:hAnsiTheme="minorEastAsia"/>
              </w:rPr>
              <w:t>15～08</w:t>
            </w:r>
            <w:r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5243" w:type="dxa"/>
            <w:shd w:val="clear" w:color="auto" w:fill="auto"/>
          </w:tcPr>
          <w:p w:rsidR="00E47444" w:rsidRDefault="00972588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开幕仪式</w:t>
            </w:r>
          </w:p>
        </w:tc>
      </w:tr>
      <w:tr w:rsidR="00E47444">
        <w:tc>
          <w:tcPr>
            <w:tcW w:w="2979" w:type="dxa"/>
            <w:shd w:val="clear" w:color="auto" w:fill="auto"/>
          </w:tcPr>
          <w:p w:rsidR="00E47444" w:rsidRDefault="00972588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0</w:t>
            </w:r>
            <w:r>
              <w:rPr>
                <w:rFonts w:asciiTheme="minorEastAsia" w:eastAsiaTheme="minorEastAsia" w:hAnsiTheme="minorEastAsia" w:hint="eastAsia"/>
              </w:rPr>
              <w:t>8:</w:t>
            </w:r>
            <w:r>
              <w:rPr>
                <w:rFonts w:asciiTheme="minorEastAsia" w:eastAsiaTheme="minorEastAsia" w:hAnsiTheme="minorEastAsia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>
              <w:rPr>
                <w:rFonts w:asciiTheme="minorEastAsia" w:eastAsiaTheme="minorEastAsia" w:hAnsiTheme="minorEastAsia"/>
              </w:rPr>
              <w:t>～</w:t>
            </w:r>
            <w:r>
              <w:rPr>
                <w:rFonts w:asciiTheme="minorEastAsia" w:eastAsiaTheme="minorEastAsia" w:hAnsiTheme="minorEastAsia" w:hint="eastAsia"/>
              </w:rPr>
              <w:t>12:</w:t>
            </w:r>
            <w:r>
              <w:rPr>
                <w:rFonts w:asciiTheme="minorEastAsia" w:eastAsiaTheme="minorEastAsia" w:hAnsiTheme="minorEastAsia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5243" w:type="dxa"/>
            <w:shd w:val="clear" w:color="auto" w:fill="auto"/>
          </w:tcPr>
          <w:p w:rsidR="00E47444" w:rsidRDefault="00972588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各组演示并答辩</w:t>
            </w:r>
          </w:p>
        </w:tc>
      </w:tr>
      <w:tr w:rsidR="00E47444">
        <w:tc>
          <w:tcPr>
            <w:tcW w:w="2979" w:type="dxa"/>
            <w:shd w:val="clear" w:color="auto" w:fill="auto"/>
          </w:tcPr>
          <w:p w:rsidR="00E47444" w:rsidRDefault="00972588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12:30～13:30</w:t>
            </w:r>
          </w:p>
        </w:tc>
        <w:tc>
          <w:tcPr>
            <w:tcW w:w="5243" w:type="dxa"/>
            <w:shd w:val="clear" w:color="auto" w:fill="auto"/>
          </w:tcPr>
          <w:p w:rsidR="00E47444" w:rsidRDefault="00972588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午餐</w:t>
            </w:r>
            <w:r>
              <w:rPr>
                <w:rFonts w:asciiTheme="minorEastAsia" w:eastAsiaTheme="minorEastAsia" w:hAnsiTheme="minorEastAsia"/>
              </w:rPr>
              <w:t>休息</w:t>
            </w:r>
          </w:p>
        </w:tc>
      </w:tr>
      <w:tr w:rsidR="00E47444">
        <w:tc>
          <w:tcPr>
            <w:tcW w:w="2979" w:type="dxa"/>
            <w:shd w:val="clear" w:color="auto" w:fill="auto"/>
          </w:tcPr>
          <w:p w:rsidR="00E47444" w:rsidRDefault="00972588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13:30～17:30</w:t>
            </w:r>
          </w:p>
        </w:tc>
        <w:tc>
          <w:tcPr>
            <w:tcW w:w="5243" w:type="dxa"/>
            <w:shd w:val="clear" w:color="auto" w:fill="auto"/>
          </w:tcPr>
          <w:p w:rsidR="00E47444" w:rsidRDefault="00972588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各组演示并答辩</w:t>
            </w:r>
          </w:p>
        </w:tc>
      </w:tr>
      <w:tr w:rsidR="00E47444">
        <w:tc>
          <w:tcPr>
            <w:tcW w:w="8222" w:type="dxa"/>
            <w:gridSpan w:val="2"/>
            <w:shd w:val="clear" w:color="auto" w:fill="auto"/>
          </w:tcPr>
          <w:p w:rsidR="00E47444" w:rsidRDefault="00972588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8月5日</w:t>
            </w:r>
          </w:p>
        </w:tc>
      </w:tr>
      <w:tr w:rsidR="00E47444">
        <w:tc>
          <w:tcPr>
            <w:tcW w:w="2979" w:type="dxa"/>
            <w:shd w:val="clear" w:color="auto" w:fill="auto"/>
          </w:tcPr>
          <w:p w:rsidR="00E47444" w:rsidRDefault="00972588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17:</w:t>
            </w:r>
            <w:r>
              <w:rPr>
                <w:rFonts w:asciiTheme="minorEastAsia" w:eastAsiaTheme="minorEastAsia" w:hAnsiTheme="minorEastAsia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>
              <w:rPr>
                <w:rFonts w:asciiTheme="minorEastAsia" w:eastAsiaTheme="minorEastAsia" w:hAnsiTheme="minorEastAsia"/>
              </w:rPr>
              <w:t>～</w:t>
            </w:r>
            <w:r>
              <w:rPr>
                <w:rFonts w:asciiTheme="minorEastAsia" w:eastAsiaTheme="minorEastAsia" w:hAnsiTheme="minorEastAsia" w:hint="eastAsia"/>
              </w:rPr>
              <w:t>18:</w:t>
            </w:r>
            <w:r>
              <w:rPr>
                <w:rFonts w:asciiTheme="minorEastAsia" w:eastAsiaTheme="minorEastAsia" w:hAnsiTheme="minorEastAsia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5243" w:type="dxa"/>
            <w:shd w:val="clear" w:color="auto" w:fill="auto"/>
          </w:tcPr>
          <w:p w:rsidR="00E47444" w:rsidRDefault="00972588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颁奖仪式及合影</w:t>
            </w:r>
          </w:p>
        </w:tc>
      </w:tr>
    </w:tbl>
    <w:p w:rsidR="00E47444" w:rsidRDefault="00E47444">
      <w:pPr>
        <w:adjustRightInd/>
        <w:snapToGrid/>
        <w:spacing w:after="0"/>
        <w:rPr>
          <w:rFonts w:asciiTheme="minorEastAsia" w:eastAsiaTheme="minorEastAsia" w:hAnsiTheme="minorEastAsia"/>
          <w:sz w:val="24"/>
          <w:szCs w:val="21"/>
        </w:rPr>
      </w:pPr>
    </w:p>
    <w:p w:rsidR="00E47444" w:rsidRDefault="00972588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参赛</w:t>
      </w:r>
      <w:r>
        <w:rPr>
          <w:rFonts w:asciiTheme="minorEastAsia" w:eastAsiaTheme="minorEastAsia" w:hAnsiTheme="minorEastAsia"/>
          <w:b/>
          <w:sz w:val="28"/>
        </w:rPr>
        <w:t>费用</w:t>
      </w:r>
    </w:p>
    <w:p w:rsidR="00E47444" w:rsidRDefault="00972588">
      <w:pPr>
        <w:rPr>
          <w:rFonts w:asciiTheme="minorEastAsia" w:eastAsiaTheme="minorEastAsia" w:hAnsiTheme="minorEastAsia"/>
          <w:b/>
          <w:sz w:val="24"/>
          <w:szCs w:val="21"/>
        </w:rPr>
      </w:pPr>
      <w:r>
        <w:rPr>
          <w:rFonts w:asciiTheme="minorEastAsia" w:eastAsiaTheme="minorEastAsia" w:hAnsiTheme="minorEastAsia" w:hint="eastAsia"/>
          <w:b/>
          <w:sz w:val="24"/>
          <w:szCs w:val="21"/>
        </w:rPr>
        <w:t>组委会</w:t>
      </w:r>
      <w:r>
        <w:rPr>
          <w:rFonts w:asciiTheme="minorEastAsia" w:eastAsiaTheme="minorEastAsia" w:hAnsiTheme="minorEastAsia"/>
          <w:b/>
          <w:sz w:val="24"/>
          <w:szCs w:val="21"/>
        </w:rPr>
        <w:t>不会向参赛队收取任何参赛费用</w:t>
      </w:r>
      <w:r>
        <w:rPr>
          <w:rFonts w:asciiTheme="minorEastAsia" w:eastAsiaTheme="minorEastAsia" w:hAnsiTheme="minorEastAsia" w:hint="eastAsia"/>
          <w:b/>
          <w:sz w:val="24"/>
          <w:szCs w:val="21"/>
        </w:rPr>
        <w:t>。</w:t>
      </w:r>
    </w:p>
    <w:p w:rsidR="00E47444" w:rsidRDefault="00972588">
      <w:pPr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8月5日的午餐安排</w:t>
      </w:r>
      <w:r w:rsidR="004B7593">
        <w:rPr>
          <w:rFonts w:asciiTheme="minorEastAsia" w:eastAsiaTheme="minorEastAsia" w:hAnsiTheme="minorEastAsia" w:hint="eastAsia"/>
          <w:sz w:val="24"/>
          <w:szCs w:val="21"/>
        </w:rPr>
        <w:t>盒饭送进会场，各</w:t>
      </w:r>
      <w:r>
        <w:rPr>
          <w:rFonts w:asciiTheme="minorEastAsia" w:eastAsiaTheme="minorEastAsia" w:hAnsiTheme="minorEastAsia" w:hint="eastAsia"/>
          <w:sz w:val="24"/>
          <w:szCs w:val="21"/>
        </w:rPr>
        <w:t>参赛队</w:t>
      </w:r>
      <w:r w:rsidR="004B7593">
        <w:rPr>
          <w:rFonts w:asciiTheme="minorEastAsia" w:eastAsiaTheme="minorEastAsia" w:hAnsiTheme="minorEastAsia" w:hint="eastAsia"/>
          <w:sz w:val="24"/>
          <w:szCs w:val="21"/>
        </w:rPr>
        <w:t>员</w:t>
      </w:r>
      <w:r>
        <w:rPr>
          <w:rFonts w:asciiTheme="minorEastAsia" w:eastAsiaTheme="minorEastAsia" w:hAnsiTheme="minorEastAsia" w:hint="eastAsia"/>
          <w:sz w:val="24"/>
          <w:szCs w:val="21"/>
        </w:rPr>
        <w:t>统一在</w:t>
      </w:r>
      <w:r w:rsidR="004B7593">
        <w:rPr>
          <w:rFonts w:asciiTheme="minorEastAsia" w:eastAsiaTheme="minorEastAsia" w:hAnsiTheme="minorEastAsia" w:hint="eastAsia"/>
          <w:sz w:val="24"/>
          <w:szCs w:val="21"/>
        </w:rPr>
        <w:t>指定的候场区域就餐</w:t>
      </w:r>
      <w:r>
        <w:rPr>
          <w:rFonts w:asciiTheme="minorEastAsia" w:eastAsiaTheme="minorEastAsia" w:hAnsiTheme="minorEastAsia" w:hint="eastAsia"/>
          <w:sz w:val="24"/>
          <w:szCs w:val="21"/>
        </w:rPr>
        <w:t>。早餐与晚餐由各参赛队自理。</w:t>
      </w:r>
    </w:p>
    <w:p w:rsidR="00E47444" w:rsidRDefault="00972588">
      <w:pPr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其他</w:t>
      </w:r>
      <w:r>
        <w:rPr>
          <w:rFonts w:asciiTheme="minorEastAsia" w:eastAsiaTheme="minorEastAsia" w:hAnsiTheme="minorEastAsia"/>
          <w:sz w:val="24"/>
          <w:szCs w:val="21"/>
        </w:rPr>
        <w:t>相关</w:t>
      </w:r>
      <w:r>
        <w:rPr>
          <w:rFonts w:asciiTheme="minorEastAsia" w:eastAsiaTheme="minorEastAsia" w:hAnsiTheme="minorEastAsia" w:hint="eastAsia"/>
          <w:sz w:val="24"/>
          <w:szCs w:val="21"/>
        </w:rPr>
        <w:t>差旅费用、</w:t>
      </w:r>
      <w:r>
        <w:rPr>
          <w:rFonts w:asciiTheme="minorEastAsia" w:eastAsiaTheme="minorEastAsia" w:hAnsiTheme="minorEastAsia"/>
          <w:sz w:val="24"/>
          <w:szCs w:val="21"/>
        </w:rPr>
        <w:t>住宿费用</w:t>
      </w:r>
      <w:r>
        <w:rPr>
          <w:rFonts w:asciiTheme="minorEastAsia" w:eastAsiaTheme="minorEastAsia" w:hAnsiTheme="minorEastAsia" w:hint="eastAsia"/>
          <w:sz w:val="24"/>
          <w:szCs w:val="21"/>
        </w:rPr>
        <w:t>等</w:t>
      </w:r>
      <w:r>
        <w:rPr>
          <w:rFonts w:asciiTheme="minorEastAsia" w:eastAsiaTheme="minorEastAsia" w:hAnsiTheme="minorEastAsia"/>
          <w:sz w:val="24"/>
          <w:szCs w:val="21"/>
        </w:rPr>
        <w:t>由各参赛队自理</w:t>
      </w:r>
      <w:r>
        <w:rPr>
          <w:rFonts w:asciiTheme="minorEastAsia" w:eastAsiaTheme="minorEastAsia" w:hAnsiTheme="minorEastAsia" w:hint="eastAsia"/>
          <w:sz w:val="24"/>
          <w:szCs w:val="21"/>
        </w:rPr>
        <w:t>，</w:t>
      </w:r>
      <w:r>
        <w:rPr>
          <w:rFonts w:asciiTheme="minorEastAsia" w:eastAsiaTheme="minorEastAsia" w:hAnsiTheme="minorEastAsia"/>
          <w:sz w:val="24"/>
          <w:szCs w:val="21"/>
        </w:rPr>
        <w:t>可</w:t>
      </w:r>
      <w:r>
        <w:rPr>
          <w:rFonts w:asciiTheme="minorEastAsia" w:eastAsiaTheme="minorEastAsia" w:hAnsiTheme="minorEastAsia" w:hint="eastAsia"/>
          <w:sz w:val="24"/>
          <w:szCs w:val="21"/>
        </w:rPr>
        <w:t>就近</w:t>
      </w:r>
      <w:r>
        <w:rPr>
          <w:rFonts w:asciiTheme="minorEastAsia" w:eastAsiaTheme="minorEastAsia" w:hAnsiTheme="minorEastAsia"/>
          <w:sz w:val="24"/>
          <w:szCs w:val="21"/>
        </w:rPr>
        <w:t>入住</w:t>
      </w:r>
      <w:r>
        <w:rPr>
          <w:rFonts w:asciiTheme="minorEastAsia" w:eastAsiaTheme="minorEastAsia" w:hAnsiTheme="minorEastAsia" w:hint="eastAsia"/>
          <w:sz w:val="24"/>
          <w:szCs w:val="21"/>
        </w:rPr>
        <w:t>湖北工业</w:t>
      </w:r>
      <w:r>
        <w:rPr>
          <w:rFonts w:asciiTheme="minorEastAsia" w:eastAsiaTheme="minorEastAsia" w:hAnsiTheme="minorEastAsia"/>
          <w:sz w:val="24"/>
          <w:szCs w:val="21"/>
        </w:rPr>
        <w:t>大学附近酒店，</w:t>
      </w:r>
      <w:r>
        <w:rPr>
          <w:rFonts w:asciiTheme="minorEastAsia" w:eastAsiaTheme="minorEastAsia" w:hAnsiTheme="minorEastAsia" w:hint="eastAsia"/>
          <w:sz w:val="24"/>
          <w:szCs w:val="21"/>
        </w:rPr>
        <w:t>详见</w:t>
      </w:r>
      <w:r>
        <w:rPr>
          <w:rFonts w:asciiTheme="minorEastAsia" w:eastAsiaTheme="minorEastAsia" w:hAnsiTheme="minorEastAsia"/>
          <w:sz w:val="24"/>
          <w:szCs w:val="21"/>
        </w:rPr>
        <w:t>酒店信息</w:t>
      </w:r>
      <w:r>
        <w:rPr>
          <w:rFonts w:asciiTheme="minorEastAsia" w:eastAsiaTheme="minorEastAsia" w:hAnsiTheme="minorEastAsia" w:hint="eastAsia"/>
          <w:sz w:val="24"/>
          <w:szCs w:val="21"/>
        </w:rPr>
        <w:t>部分</w:t>
      </w:r>
    </w:p>
    <w:p w:rsidR="00E47444" w:rsidRDefault="00972588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交通</w:t>
      </w:r>
      <w:r>
        <w:rPr>
          <w:rFonts w:asciiTheme="minorEastAsia" w:eastAsiaTheme="minorEastAsia" w:hAnsiTheme="minorEastAsia"/>
          <w:b/>
          <w:sz w:val="24"/>
        </w:rPr>
        <w:t>指南</w:t>
      </w:r>
    </w:p>
    <w:p w:rsidR="00E47444" w:rsidRDefault="00972588">
      <w:pPr>
        <w:spacing w:line="220" w:lineRule="atLeas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公共交通路线：</w:t>
      </w:r>
    </w:p>
    <w:p w:rsidR="00E47444" w:rsidRDefault="00972588" w:rsidP="004B7593">
      <w:pPr>
        <w:widowControl w:val="0"/>
        <w:numPr>
          <w:ilvl w:val="0"/>
          <w:numId w:val="5"/>
        </w:numPr>
        <w:tabs>
          <w:tab w:val="clear" w:pos="1260"/>
          <w:tab w:val="left" w:pos="1470"/>
        </w:tabs>
        <w:spacing w:after="0" w:line="264" w:lineRule="auto"/>
        <w:ind w:leftChars="500" w:left="1520" w:rightChars="270" w:right="594"/>
        <w:jc w:val="both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  <w:szCs w:val="21"/>
        </w:rPr>
        <w:t>武昌火车站：</w:t>
      </w:r>
      <w:r>
        <w:rPr>
          <w:rFonts w:ascii="Arial" w:hAnsi="Arial" w:cs="Arial" w:hint="eastAsia"/>
          <w:szCs w:val="21"/>
        </w:rPr>
        <w:t>乘坐</w:t>
      </w:r>
      <w:r>
        <w:rPr>
          <w:rFonts w:ascii="Arial" w:hAnsi="Arial" w:cs="Arial"/>
          <w:szCs w:val="21"/>
        </w:rPr>
        <w:t>74</w:t>
      </w:r>
      <w:r>
        <w:rPr>
          <w:rFonts w:ascii="Arial" w:hAnsi="Arial" w:cs="Arial" w:hint="eastAsia"/>
          <w:szCs w:val="21"/>
        </w:rPr>
        <w:t>、</w:t>
      </w:r>
      <w:r>
        <w:rPr>
          <w:rFonts w:ascii="Arial" w:hAnsi="Arial" w:cs="Arial"/>
          <w:szCs w:val="21"/>
        </w:rPr>
        <w:t>916</w:t>
      </w:r>
      <w:r>
        <w:rPr>
          <w:rFonts w:ascii="Arial" w:hAnsi="Arial" w:cs="Arial" w:hint="eastAsia"/>
          <w:szCs w:val="21"/>
        </w:rPr>
        <w:t>、</w:t>
      </w:r>
      <w:r>
        <w:rPr>
          <w:rFonts w:ascii="Arial" w:hAnsi="Arial" w:cs="Arial"/>
          <w:szCs w:val="21"/>
        </w:rPr>
        <w:t>901</w:t>
      </w:r>
      <w:r>
        <w:rPr>
          <w:rFonts w:ascii="Arial" w:hAnsi="Arial" w:cs="Arial" w:hint="eastAsia"/>
          <w:szCs w:val="21"/>
        </w:rPr>
        <w:t>到湖北工业大学站下车；从武昌火车站乘坐出租车至湖北工业大学，全程约</w:t>
      </w:r>
      <w:r>
        <w:rPr>
          <w:rFonts w:ascii="Arial" w:hAnsi="Arial" w:cs="Arial"/>
          <w:szCs w:val="21"/>
        </w:rPr>
        <w:t>20</w:t>
      </w:r>
      <w:r>
        <w:rPr>
          <w:rFonts w:ascii="Arial" w:hAnsi="Arial" w:cs="Arial" w:hint="eastAsia"/>
          <w:szCs w:val="21"/>
        </w:rPr>
        <w:t>分钟，车费</w:t>
      </w:r>
      <w:r>
        <w:rPr>
          <w:rFonts w:ascii="Arial" w:hAnsi="Arial" w:cs="Arial"/>
          <w:szCs w:val="21"/>
        </w:rPr>
        <w:t>20</w:t>
      </w:r>
      <w:r>
        <w:rPr>
          <w:rFonts w:ascii="Arial" w:hAnsi="Arial" w:cs="Arial" w:hint="eastAsia"/>
          <w:szCs w:val="21"/>
        </w:rPr>
        <w:t>元左右。</w:t>
      </w:r>
    </w:p>
    <w:p w:rsidR="00E47444" w:rsidRDefault="00972588" w:rsidP="004B7593">
      <w:pPr>
        <w:widowControl w:val="0"/>
        <w:numPr>
          <w:ilvl w:val="0"/>
          <w:numId w:val="5"/>
        </w:numPr>
        <w:tabs>
          <w:tab w:val="clear" w:pos="1260"/>
          <w:tab w:val="left" w:pos="1470"/>
        </w:tabs>
        <w:spacing w:after="0" w:line="264" w:lineRule="auto"/>
        <w:ind w:leftChars="500" w:left="1520" w:rightChars="270" w:right="594"/>
        <w:jc w:val="both"/>
        <w:rPr>
          <w:rFonts w:ascii="宋体" w:hAnsi="宋体" w:cs="Arial"/>
          <w:szCs w:val="21"/>
        </w:rPr>
      </w:pPr>
      <w:r>
        <w:rPr>
          <w:rFonts w:ascii="Arial" w:hAnsi="Arial" w:cs="Arial" w:hint="eastAsia"/>
          <w:b/>
          <w:szCs w:val="21"/>
        </w:rPr>
        <w:t>机场：</w:t>
      </w:r>
    </w:p>
    <w:p w:rsidR="00E47444" w:rsidRDefault="00972588" w:rsidP="004B7593">
      <w:pPr>
        <w:widowControl w:val="0"/>
        <w:tabs>
          <w:tab w:val="left" w:pos="1470"/>
        </w:tabs>
        <w:spacing w:after="0" w:line="264" w:lineRule="auto"/>
        <w:ind w:leftChars="500" w:left="1100" w:rightChars="270" w:right="594" w:firstLineChars="200" w:firstLine="440"/>
        <w:jc w:val="both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  <w:szCs w:val="21"/>
        </w:rPr>
        <w:t>方案</w:t>
      </w:r>
      <w:r>
        <w:rPr>
          <w:rFonts w:ascii="Arial" w:hAnsi="Arial" w:cs="Arial" w:hint="eastAsia"/>
          <w:b/>
          <w:szCs w:val="21"/>
        </w:rPr>
        <w:t>1:</w:t>
      </w:r>
      <w:r>
        <w:rPr>
          <w:rFonts w:hint="eastAsia"/>
          <w:szCs w:val="21"/>
        </w:rPr>
        <w:t>坐机场大巴到傅家坡长途客运站，坐</w:t>
      </w:r>
      <w:r>
        <w:rPr>
          <w:szCs w:val="21"/>
        </w:rPr>
        <w:t>59</w:t>
      </w:r>
      <w:r>
        <w:rPr>
          <w:rFonts w:hint="eastAsia"/>
          <w:szCs w:val="21"/>
        </w:rPr>
        <w:t>路</w:t>
      </w:r>
      <w:r>
        <w:rPr>
          <w:szCs w:val="21"/>
        </w:rPr>
        <w:t>→</w:t>
      </w:r>
      <w:r>
        <w:rPr>
          <w:rFonts w:hint="eastAsia"/>
          <w:szCs w:val="21"/>
        </w:rPr>
        <w:t>武昌火车站，</w:t>
      </w:r>
      <w:r>
        <w:rPr>
          <w:rFonts w:ascii="Arial" w:hAnsi="Arial" w:cs="Arial" w:hint="eastAsia"/>
          <w:szCs w:val="21"/>
        </w:rPr>
        <w:t>乘坐</w:t>
      </w:r>
      <w:r>
        <w:rPr>
          <w:rFonts w:ascii="Arial" w:hAnsi="Arial" w:cs="Arial"/>
          <w:szCs w:val="21"/>
        </w:rPr>
        <w:t>74</w:t>
      </w:r>
      <w:r>
        <w:rPr>
          <w:rFonts w:ascii="Arial" w:hAnsi="Arial" w:cs="Arial" w:hint="eastAsia"/>
          <w:szCs w:val="21"/>
        </w:rPr>
        <w:t>、</w:t>
      </w:r>
      <w:r>
        <w:rPr>
          <w:rFonts w:ascii="Arial" w:hAnsi="Arial" w:cs="Arial"/>
          <w:szCs w:val="21"/>
        </w:rPr>
        <w:t>916</w:t>
      </w:r>
      <w:r>
        <w:rPr>
          <w:rFonts w:ascii="Arial" w:hAnsi="Arial" w:cs="Arial" w:hint="eastAsia"/>
          <w:szCs w:val="21"/>
        </w:rPr>
        <w:t>、</w:t>
      </w:r>
      <w:r>
        <w:rPr>
          <w:rFonts w:ascii="Arial" w:hAnsi="Arial" w:cs="Arial"/>
          <w:szCs w:val="21"/>
        </w:rPr>
        <w:t>901</w:t>
      </w:r>
      <w:r>
        <w:rPr>
          <w:rFonts w:ascii="Arial" w:hAnsi="Arial" w:cs="Arial" w:hint="eastAsia"/>
          <w:szCs w:val="21"/>
        </w:rPr>
        <w:t>到湖北工业大学站下车；或从</w:t>
      </w:r>
      <w:r>
        <w:rPr>
          <w:rFonts w:hint="eastAsia"/>
          <w:szCs w:val="21"/>
        </w:rPr>
        <w:t>傅家坡长途客运站</w:t>
      </w:r>
      <w:r>
        <w:rPr>
          <w:rFonts w:ascii="Arial" w:hAnsi="Arial" w:cs="Arial" w:hint="eastAsia"/>
          <w:szCs w:val="21"/>
        </w:rPr>
        <w:t>乘坐出租车至湖北工业大学，全程约</w:t>
      </w:r>
      <w:r>
        <w:rPr>
          <w:rFonts w:ascii="Arial" w:hAnsi="Arial" w:cs="Arial"/>
          <w:szCs w:val="21"/>
        </w:rPr>
        <w:t>20</w:t>
      </w:r>
      <w:r>
        <w:rPr>
          <w:rFonts w:ascii="Arial" w:hAnsi="Arial" w:cs="Arial" w:hint="eastAsia"/>
          <w:szCs w:val="21"/>
        </w:rPr>
        <w:t>分钟，车费</w:t>
      </w:r>
      <w:r>
        <w:rPr>
          <w:rFonts w:ascii="Arial" w:hAnsi="Arial" w:cs="Arial"/>
          <w:szCs w:val="21"/>
        </w:rPr>
        <w:t>17</w:t>
      </w:r>
      <w:r>
        <w:rPr>
          <w:rFonts w:ascii="Arial" w:hAnsi="Arial" w:cs="Arial" w:hint="eastAsia"/>
          <w:szCs w:val="21"/>
        </w:rPr>
        <w:t>元左右。</w:t>
      </w:r>
    </w:p>
    <w:p w:rsidR="00E47444" w:rsidRDefault="00972588" w:rsidP="004B7593">
      <w:pPr>
        <w:widowControl w:val="0"/>
        <w:tabs>
          <w:tab w:val="left" w:pos="1470"/>
        </w:tabs>
        <w:spacing w:after="0" w:line="264" w:lineRule="auto"/>
        <w:ind w:leftChars="500" w:left="1100" w:rightChars="270" w:right="594" w:firstLineChars="200" w:firstLine="440"/>
        <w:jc w:val="both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  <w:szCs w:val="21"/>
        </w:rPr>
        <w:t>方案</w:t>
      </w:r>
      <w:r>
        <w:rPr>
          <w:rFonts w:ascii="Arial" w:hAnsi="Arial" w:cs="Arial" w:hint="eastAsia"/>
          <w:b/>
          <w:szCs w:val="21"/>
        </w:rPr>
        <w:t>2:</w:t>
      </w:r>
      <w:r>
        <w:rPr>
          <w:rFonts w:ascii="Arial" w:hAnsi="Arial" w:cs="Arial" w:hint="eastAsia"/>
          <w:szCs w:val="21"/>
        </w:rPr>
        <w:t>乘坐地铁</w:t>
      </w:r>
      <w:r>
        <w:rPr>
          <w:rFonts w:ascii="Arial" w:hAnsi="Arial" w:cs="Arial" w:hint="eastAsia"/>
          <w:szCs w:val="21"/>
        </w:rPr>
        <w:t>2</w:t>
      </w:r>
      <w:r>
        <w:rPr>
          <w:rFonts w:ascii="Arial" w:hAnsi="Arial" w:cs="Arial" w:hint="eastAsia"/>
          <w:szCs w:val="21"/>
        </w:rPr>
        <w:t>号线到螃蟹岬下车（</w:t>
      </w:r>
      <w:r>
        <w:rPr>
          <w:rFonts w:ascii="Arial" w:hAnsi="Arial" w:cs="Arial" w:hint="eastAsia"/>
          <w:szCs w:val="21"/>
        </w:rPr>
        <w:t>2</w:t>
      </w:r>
      <w:r>
        <w:rPr>
          <w:rFonts w:ascii="Arial" w:hAnsi="Arial" w:cs="Arial" w:hint="eastAsia"/>
          <w:szCs w:val="21"/>
        </w:rPr>
        <w:t>元），从</w:t>
      </w:r>
      <w:r>
        <w:rPr>
          <w:rFonts w:ascii="Arial" w:hAnsi="Arial" w:cs="Arial" w:hint="eastAsia"/>
          <w:szCs w:val="21"/>
        </w:rPr>
        <w:t>A2</w:t>
      </w:r>
      <w:r>
        <w:rPr>
          <w:rFonts w:ascii="Arial" w:hAnsi="Arial" w:cs="Arial" w:hint="eastAsia"/>
          <w:szCs w:val="21"/>
        </w:rPr>
        <w:t>出站口出乘坐</w:t>
      </w:r>
      <w:r>
        <w:rPr>
          <w:rFonts w:ascii="Arial" w:hAnsi="Arial" w:cs="Arial" w:hint="eastAsia"/>
          <w:szCs w:val="21"/>
        </w:rPr>
        <w:t>74</w:t>
      </w:r>
      <w:r>
        <w:rPr>
          <w:rFonts w:ascii="Arial" w:hAnsi="Arial" w:cs="Arial" w:hint="eastAsia"/>
          <w:szCs w:val="21"/>
        </w:rPr>
        <w:t>路到湖北工业大学站下车；或乘坐地铁</w:t>
      </w:r>
      <w:r>
        <w:rPr>
          <w:rFonts w:ascii="Arial" w:hAnsi="Arial" w:cs="Arial" w:hint="eastAsia"/>
          <w:szCs w:val="21"/>
        </w:rPr>
        <w:t>2</w:t>
      </w:r>
      <w:r>
        <w:rPr>
          <w:rFonts w:ascii="Arial" w:hAnsi="Arial" w:cs="Arial" w:hint="eastAsia"/>
          <w:szCs w:val="21"/>
        </w:rPr>
        <w:t>号线到中南路站转乘地铁</w:t>
      </w:r>
      <w:r>
        <w:rPr>
          <w:rFonts w:ascii="Arial" w:hAnsi="Arial" w:cs="Arial" w:hint="eastAsia"/>
          <w:szCs w:val="21"/>
        </w:rPr>
        <w:t>4</w:t>
      </w:r>
      <w:r>
        <w:rPr>
          <w:rFonts w:ascii="Arial" w:hAnsi="Arial" w:cs="Arial" w:hint="eastAsia"/>
          <w:szCs w:val="21"/>
        </w:rPr>
        <w:t>号线到武昌火车站下车，转乘</w:t>
      </w:r>
      <w:r>
        <w:rPr>
          <w:rFonts w:ascii="Arial" w:hAnsi="Arial" w:cs="Arial"/>
          <w:szCs w:val="21"/>
        </w:rPr>
        <w:t>74</w:t>
      </w:r>
      <w:r>
        <w:rPr>
          <w:rFonts w:ascii="Arial" w:hAnsi="Arial" w:cs="Arial" w:hint="eastAsia"/>
          <w:szCs w:val="21"/>
        </w:rPr>
        <w:t>、</w:t>
      </w:r>
      <w:r>
        <w:rPr>
          <w:rFonts w:ascii="Arial" w:hAnsi="Arial" w:cs="Arial"/>
          <w:szCs w:val="21"/>
        </w:rPr>
        <w:t>916</w:t>
      </w:r>
      <w:r>
        <w:rPr>
          <w:rFonts w:ascii="Arial" w:hAnsi="Arial" w:cs="Arial" w:hint="eastAsia"/>
          <w:szCs w:val="21"/>
        </w:rPr>
        <w:t>、</w:t>
      </w:r>
      <w:r>
        <w:rPr>
          <w:rFonts w:ascii="Arial" w:hAnsi="Arial" w:cs="Arial"/>
          <w:szCs w:val="21"/>
        </w:rPr>
        <w:t>901</w:t>
      </w:r>
      <w:r>
        <w:rPr>
          <w:rFonts w:ascii="Arial" w:hAnsi="Arial" w:cs="Arial" w:hint="eastAsia"/>
          <w:szCs w:val="21"/>
        </w:rPr>
        <w:t>到湖北工业大学站下车，或从武昌火车站乘坐出租车至湖北工业大学，全程约</w:t>
      </w:r>
      <w:r>
        <w:rPr>
          <w:rFonts w:ascii="Arial" w:hAnsi="Arial" w:cs="Arial"/>
          <w:szCs w:val="21"/>
        </w:rPr>
        <w:t>20</w:t>
      </w:r>
      <w:r>
        <w:rPr>
          <w:rFonts w:ascii="Arial" w:hAnsi="Arial" w:cs="Arial" w:hint="eastAsia"/>
          <w:szCs w:val="21"/>
        </w:rPr>
        <w:t>分钟，车费</w:t>
      </w:r>
      <w:r>
        <w:rPr>
          <w:rFonts w:ascii="Arial" w:hAnsi="Arial" w:cs="Arial"/>
          <w:szCs w:val="21"/>
        </w:rPr>
        <w:t>20</w:t>
      </w:r>
      <w:r>
        <w:rPr>
          <w:rFonts w:ascii="Arial" w:hAnsi="Arial" w:cs="Arial" w:hint="eastAsia"/>
          <w:szCs w:val="21"/>
        </w:rPr>
        <w:t>元左右。</w:t>
      </w:r>
    </w:p>
    <w:p w:rsidR="00E47444" w:rsidRDefault="00972588" w:rsidP="004B7593">
      <w:pPr>
        <w:widowControl w:val="0"/>
        <w:numPr>
          <w:ilvl w:val="0"/>
          <w:numId w:val="5"/>
        </w:numPr>
        <w:tabs>
          <w:tab w:val="clear" w:pos="1260"/>
          <w:tab w:val="left" w:pos="1470"/>
        </w:tabs>
        <w:spacing w:after="0" w:line="264" w:lineRule="auto"/>
        <w:ind w:leftChars="500" w:left="1520" w:rightChars="270" w:right="594"/>
        <w:jc w:val="both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  <w:szCs w:val="21"/>
        </w:rPr>
        <w:t>武汉站：</w:t>
      </w:r>
      <w:r>
        <w:rPr>
          <w:rFonts w:ascii="Arial" w:hAnsi="Arial" w:cs="Arial" w:hint="eastAsia"/>
          <w:szCs w:val="21"/>
        </w:rPr>
        <w:t>乘坐地铁四号线到武昌火车站下车（</w:t>
      </w:r>
      <w:r>
        <w:rPr>
          <w:rFonts w:ascii="Arial" w:hAnsi="Arial" w:cs="Arial" w:hint="eastAsia"/>
          <w:szCs w:val="21"/>
        </w:rPr>
        <w:t>4</w:t>
      </w:r>
      <w:r>
        <w:rPr>
          <w:rFonts w:ascii="Arial" w:hAnsi="Arial" w:cs="Arial" w:hint="eastAsia"/>
          <w:szCs w:val="21"/>
        </w:rPr>
        <w:t>元），转乘</w:t>
      </w:r>
      <w:r>
        <w:rPr>
          <w:rFonts w:ascii="Arial" w:hAnsi="Arial" w:cs="Arial"/>
          <w:szCs w:val="21"/>
        </w:rPr>
        <w:t>74</w:t>
      </w:r>
      <w:r>
        <w:rPr>
          <w:rFonts w:ascii="Arial" w:hAnsi="Arial" w:cs="Arial" w:hint="eastAsia"/>
          <w:szCs w:val="21"/>
        </w:rPr>
        <w:t>、</w:t>
      </w:r>
      <w:r>
        <w:rPr>
          <w:rFonts w:ascii="Arial" w:hAnsi="Arial" w:cs="Arial"/>
          <w:szCs w:val="21"/>
        </w:rPr>
        <w:t>916</w:t>
      </w:r>
      <w:r>
        <w:rPr>
          <w:rFonts w:ascii="Arial" w:hAnsi="Arial" w:cs="Arial" w:hint="eastAsia"/>
          <w:szCs w:val="21"/>
        </w:rPr>
        <w:t>、</w:t>
      </w:r>
      <w:r>
        <w:rPr>
          <w:rFonts w:ascii="Arial" w:hAnsi="Arial" w:cs="Arial"/>
          <w:szCs w:val="21"/>
        </w:rPr>
        <w:t>901</w:t>
      </w:r>
      <w:r>
        <w:rPr>
          <w:rFonts w:ascii="Arial" w:hAnsi="Arial" w:cs="Arial" w:hint="eastAsia"/>
          <w:szCs w:val="21"/>
        </w:rPr>
        <w:t>到湖北工业大学站下车；或从武昌火车站乘坐出租车至湖北工业大学，全程约</w:t>
      </w:r>
      <w:r>
        <w:rPr>
          <w:rFonts w:ascii="Arial" w:hAnsi="Arial" w:cs="Arial"/>
          <w:szCs w:val="21"/>
        </w:rPr>
        <w:t>20</w:t>
      </w:r>
      <w:r>
        <w:rPr>
          <w:rFonts w:ascii="Arial" w:hAnsi="Arial" w:cs="Arial" w:hint="eastAsia"/>
          <w:szCs w:val="21"/>
        </w:rPr>
        <w:t>分钟，车费</w:t>
      </w:r>
      <w:r>
        <w:rPr>
          <w:rFonts w:ascii="Arial" w:hAnsi="Arial" w:cs="Arial"/>
          <w:szCs w:val="21"/>
        </w:rPr>
        <w:t>20</w:t>
      </w:r>
      <w:r>
        <w:rPr>
          <w:rFonts w:ascii="Arial" w:hAnsi="Arial" w:cs="Arial" w:hint="eastAsia"/>
          <w:szCs w:val="21"/>
        </w:rPr>
        <w:t>元左右。</w:t>
      </w:r>
    </w:p>
    <w:p w:rsidR="00E47444" w:rsidRDefault="00972588" w:rsidP="004B7593">
      <w:pPr>
        <w:widowControl w:val="0"/>
        <w:numPr>
          <w:ilvl w:val="0"/>
          <w:numId w:val="5"/>
        </w:numPr>
        <w:tabs>
          <w:tab w:val="clear" w:pos="1260"/>
          <w:tab w:val="left" w:pos="1470"/>
        </w:tabs>
        <w:spacing w:after="0" w:line="264" w:lineRule="auto"/>
        <w:ind w:leftChars="500" w:left="1520" w:rightChars="270" w:right="594"/>
        <w:jc w:val="both"/>
        <w:rPr>
          <w:rFonts w:asciiTheme="minorEastAsia" w:eastAsiaTheme="minorEastAsia" w:hAnsiTheme="minorEastAsia"/>
        </w:rPr>
      </w:pPr>
      <w:r>
        <w:rPr>
          <w:rFonts w:ascii="Arial" w:hAnsi="Arial" w:cs="Arial" w:hint="eastAsia"/>
          <w:b/>
          <w:szCs w:val="21"/>
        </w:rPr>
        <w:t>湖北工业大学电子地图：</w:t>
      </w:r>
    </w:p>
    <w:p w:rsidR="00E47444" w:rsidRDefault="00972588">
      <w:pPr>
        <w:spacing w:line="220" w:lineRule="atLeast"/>
        <w:rPr>
          <w:rFonts w:asciiTheme="minorEastAsia" w:eastAsiaTheme="minorEastAsia" w:hAnsiTheme="minorEastAsia"/>
        </w:rPr>
      </w:pPr>
      <w:r>
        <w:rPr>
          <w:rFonts w:ascii="Arial" w:hAnsi="Arial" w:cs="Arial"/>
          <w:noProof/>
          <w:szCs w:val="21"/>
        </w:rPr>
        <w:lastRenderedPageBreak/>
        <w:drawing>
          <wp:inline distT="0" distB="0" distL="114300" distR="114300">
            <wp:extent cx="4748590" cy="2852994"/>
            <wp:effectExtent l="0" t="952500" r="0" b="937956"/>
            <wp:docPr id="1" name="图片 1" descr="201610地图(附路名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610地图(附路名)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53819" cy="285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444" w:rsidRDefault="00972588">
      <w:pPr>
        <w:pStyle w:val="1"/>
        <w:numPr>
          <w:ilvl w:val="0"/>
          <w:numId w:val="1"/>
        </w:numPr>
        <w:ind w:firstLineChars="0"/>
        <w:outlineLvl w:val="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酒店信息</w:t>
      </w:r>
    </w:p>
    <w:p w:rsidR="00E47444" w:rsidRDefault="00972588">
      <w:pPr>
        <w:adjustRightInd/>
        <w:snapToGrid/>
        <w:spacing w:after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7天酒店南湖书城路点</w:t>
      </w:r>
    </w:p>
    <w:p w:rsidR="00E47444" w:rsidRDefault="00E47444">
      <w:pPr>
        <w:adjustRightInd/>
        <w:snapToGrid/>
        <w:spacing w:after="0"/>
        <w:rPr>
          <w:rFonts w:asciiTheme="minorEastAsia" w:eastAsiaTheme="minorEastAsia" w:hAnsiTheme="minorEastAsia"/>
        </w:rPr>
      </w:pPr>
    </w:p>
    <w:p w:rsidR="00E47444" w:rsidRDefault="00972588">
      <w:pPr>
        <w:adjustRightInd/>
        <w:snapToGrid/>
        <w:spacing w:after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地址：书城路与南湖大道交汇处丰华苑内(中南丰田4S店旁)</w:t>
      </w:r>
    </w:p>
    <w:p w:rsidR="00E47444" w:rsidRDefault="00E47444">
      <w:pPr>
        <w:adjustRightInd/>
        <w:snapToGrid/>
        <w:spacing w:after="0"/>
        <w:rPr>
          <w:rFonts w:asciiTheme="minorEastAsia" w:eastAsiaTheme="minorEastAsia" w:hAnsiTheme="minorEastAsia"/>
        </w:rPr>
      </w:pPr>
    </w:p>
    <w:p w:rsidR="00E47444" w:rsidRDefault="00972588">
      <w:pPr>
        <w:adjustRightInd/>
        <w:snapToGrid/>
        <w:spacing w:after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lastRenderedPageBreak/>
        <w:drawing>
          <wp:inline distT="0" distB="0" distL="0" distR="0">
            <wp:extent cx="4124325" cy="3808730"/>
            <wp:effectExtent l="19050" t="0" r="9525" b="0"/>
            <wp:docPr id="5" name="图片 4" descr="mmexport1501247932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mmexport1501247932802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80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444" w:rsidRDefault="00E47444">
      <w:pPr>
        <w:adjustRightInd/>
        <w:snapToGrid/>
        <w:spacing w:after="0"/>
        <w:rPr>
          <w:rFonts w:asciiTheme="minorEastAsia" w:eastAsiaTheme="minorEastAsia" w:hAnsiTheme="minorEastAsia"/>
        </w:rPr>
      </w:pPr>
    </w:p>
    <w:p w:rsidR="00E47444" w:rsidRDefault="00E47444">
      <w:pPr>
        <w:adjustRightInd/>
        <w:snapToGrid/>
        <w:spacing w:after="0"/>
        <w:rPr>
          <w:rFonts w:asciiTheme="minorEastAsia" w:eastAsiaTheme="minorEastAsia" w:hAnsiTheme="minorEastAsia"/>
        </w:rPr>
      </w:pPr>
    </w:p>
    <w:p w:rsidR="00E47444" w:rsidRDefault="00972588">
      <w:pPr>
        <w:adjustRightInd/>
        <w:snapToGrid/>
        <w:spacing w:after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住宿标准：</w:t>
      </w:r>
    </w:p>
    <w:p w:rsidR="00E47444" w:rsidRDefault="00E47444">
      <w:pPr>
        <w:spacing w:line="220" w:lineRule="atLeast"/>
        <w:rPr>
          <w:rFonts w:asciiTheme="minorEastAsia" w:eastAsiaTheme="minorEastAsia" w:hAnsiTheme="minorEastAsia"/>
        </w:rPr>
      </w:pPr>
    </w:p>
    <w:p w:rsidR="00E47444" w:rsidRDefault="00972588">
      <w:pPr>
        <w:spacing w:line="22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标准房170元/天</w:t>
      </w:r>
    </w:p>
    <w:p w:rsidR="00E47444" w:rsidRDefault="00972588">
      <w:pPr>
        <w:spacing w:line="22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大床房150/天</w:t>
      </w:r>
    </w:p>
    <w:p w:rsidR="00E47444" w:rsidRDefault="00972588">
      <w:pPr>
        <w:spacing w:line="22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E47444" w:rsidRDefault="00972588">
      <w:pPr>
        <w:pStyle w:val="1"/>
        <w:numPr>
          <w:ilvl w:val="0"/>
          <w:numId w:val="1"/>
        </w:numPr>
        <w:ind w:firstLineChars="0"/>
        <w:outlineLvl w:val="0"/>
        <w:rPr>
          <w:rFonts w:asciiTheme="minorEastAsia" w:eastAsiaTheme="minorEastAsia" w:hAnsiTheme="minorEastAsia"/>
          <w:b/>
          <w:sz w:val="24"/>
        </w:rPr>
      </w:pPr>
      <w:bookmarkStart w:id="0" w:name="_Toc395147083"/>
      <w:r>
        <w:rPr>
          <w:rFonts w:asciiTheme="minorEastAsia" w:eastAsiaTheme="minorEastAsia" w:hAnsiTheme="minorEastAsia" w:hint="eastAsia"/>
          <w:b/>
          <w:sz w:val="24"/>
        </w:rPr>
        <w:lastRenderedPageBreak/>
        <w:t>其他</w:t>
      </w:r>
      <w:r>
        <w:rPr>
          <w:rFonts w:asciiTheme="minorEastAsia" w:eastAsiaTheme="minorEastAsia" w:hAnsiTheme="minorEastAsia"/>
          <w:b/>
          <w:sz w:val="24"/>
        </w:rPr>
        <w:t>事项</w:t>
      </w:r>
      <w:bookmarkEnd w:id="0"/>
    </w:p>
    <w:p w:rsidR="00E47444" w:rsidRDefault="00972588">
      <w:pPr>
        <w:pStyle w:val="1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请参赛队联系人及时关注大赛</w:t>
      </w:r>
      <w:r>
        <w:rPr>
          <w:rFonts w:asciiTheme="minorEastAsia" w:eastAsiaTheme="minorEastAsia" w:hAnsiTheme="minorEastAsia"/>
          <w:sz w:val="24"/>
          <w:szCs w:val="21"/>
        </w:rPr>
        <w:t>网站</w:t>
      </w:r>
      <w:r>
        <w:rPr>
          <w:rFonts w:asciiTheme="minorEastAsia" w:eastAsiaTheme="minorEastAsia" w:hAnsiTheme="minorEastAsia" w:hint="eastAsia"/>
          <w:sz w:val="24"/>
          <w:szCs w:val="21"/>
        </w:rPr>
        <w:t>公布的相关通知。如有最新信息或变更，以大赛网站、组委会通知、赛场现场发布为准</w:t>
      </w:r>
    </w:p>
    <w:p w:rsidR="00E47444" w:rsidRDefault="00972588">
      <w:pPr>
        <w:pStyle w:val="1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竞赛期间，</w:t>
      </w:r>
      <w:r>
        <w:rPr>
          <w:rFonts w:asciiTheme="minorEastAsia" w:eastAsiaTheme="minorEastAsia" w:hAnsiTheme="minorEastAsia"/>
          <w:sz w:val="24"/>
          <w:szCs w:val="21"/>
        </w:rPr>
        <w:t>请佩戴好</w:t>
      </w:r>
      <w:r>
        <w:rPr>
          <w:rFonts w:asciiTheme="minorEastAsia" w:eastAsiaTheme="minorEastAsia" w:hAnsiTheme="minorEastAsia" w:hint="eastAsia"/>
          <w:sz w:val="24"/>
          <w:szCs w:val="21"/>
        </w:rPr>
        <w:t>胸卡</w:t>
      </w:r>
    </w:p>
    <w:p w:rsidR="00E47444" w:rsidRDefault="00972588">
      <w:pPr>
        <w:pStyle w:val="1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竞赛</w:t>
      </w:r>
      <w:r>
        <w:rPr>
          <w:rFonts w:asciiTheme="minorEastAsia" w:eastAsiaTheme="minorEastAsia" w:hAnsiTheme="minorEastAsia"/>
          <w:sz w:val="24"/>
          <w:szCs w:val="21"/>
        </w:rPr>
        <w:t>期间天气炎热，</w:t>
      </w:r>
      <w:r>
        <w:rPr>
          <w:rFonts w:asciiTheme="minorEastAsia" w:eastAsiaTheme="minorEastAsia" w:hAnsiTheme="minorEastAsia" w:hint="eastAsia"/>
          <w:sz w:val="24"/>
          <w:szCs w:val="21"/>
        </w:rPr>
        <w:t>请参赛学校切实做好安全工作，务必防范意外事故，尽量备带防暑等小药品，全方位确保全体参赛人员的安全</w:t>
      </w:r>
    </w:p>
    <w:p w:rsidR="00E47444" w:rsidRDefault="00972588">
      <w:pPr>
        <w:pStyle w:val="1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竞赛</w:t>
      </w:r>
      <w:r>
        <w:rPr>
          <w:rFonts w:asciiTheme="minorEastAsia" w:eastAsiaTheme="minorEastAsia" w:hAnsiTheme="minorEastAsia"/>
          <w:sz w:val="24"/>
          <w:szCs w:val="21"/>
        </w:rPr>
        <w:t>期间，请各参</w:t>
      </w:r>
      <w:r>
        <w:rPr>
          <w:rFonts w:asciiTheme="minorEastAsia" w:eastAsiaTheme="minorEastAsia" w:hAnsiTheme="minorEastAsia" w:hint="eastAsia"/>
          <w:sz w:val="24"/>
          <w:szCs w:val="21"/>
        </w:rPr>
        <w:t>赛</w:t>
      </w:r>
      <w:r>
        <w:rPr>
          <w:rFonts w:asciiTheme="minorEastAsia" w:eastAsiaTheme="minorEastAsia" w:hAnsiTheme="minorEastAsia"/>
          <w:sz w:val="24"/>
          <w:szCs w:val="21"/>
        </w:rPr>
        <w:t>队妥善保管自己的贵重物品，手机</w:t>
      </w:r>
      <w:r>
        <w:rPr>
          <w:rFonts w:asciiTheme="minorEastAsia" w:eastAsiaTheme="minorEastAsia" w:hAnsiTheme="minorEastAsia" w:hint="eastAsia"/>
          <w:sz w:val="24"/>
          <w:szCs w:val="21"/>
        </w:rPr>
        <w:t>、</w:t>
      </w:r>
      <w:r>
        <w:rPr>
          <w:rFonts w:asciiTheme="minorEastAsia" w:eastAsiaTheme="minorEastAsia" w:hAnsiTheme="minorEastAsia"/>
          <w:sz w:val="24"/>
          <w:szCs w:val="21"/>
        </w:rPr>
        <w:t>钱包</w:t>
      </w:r>
      <w:r>
        <w:rPr>
          <w:rFonts w:asciiTheme="minorEastAsia" w:eastAsiaTheme="minorEastAsia" w:hAnsiTheme="minorEastAsia" w:hint="eastAsia"/>
          <w:sz w:val="24"/>
          <w:szCs w:val="21"/>
        </w:rPr>
        <w:t>、</w:t>
      </w:r>
      <w:r>
        <w:rPr>
          <w:rFonts w:asciiTheme="minorEastAsia" w:eastAsiaTheme="minorEastAsia" w:hAnsiTheme="minorEastAsia"/>
          <w:sz w:val="24"/>
          <w:szCs w:val="21"/>
        </w:rPr>
        <w:t>笔记本电脑等物品要随身携带，以免遗忘或错拿</w:t>
      </w:r>
    </w:p>
    <w:p w:rsidR="00E47444" w:rsidRDefault="00E47444">
      <w:pPr>
        <w:pStyle w:val="1"/>
        <w:ind w:left="720" w:firstLineChars="0" w:firstLine="0"/>
        <w:rPr>
          <w:rFonts w:asciiTheme="minorEastAsia" w:eastAsiaTheme="minorEastAsia" w:hAnsiTheme="minorEastAsia"/>
          <w:sz w:val="24"/>
          <w:szCs w:val="21"/>
        </w:rPr>
      </w:pPr>
    </w:p>
    <w:p w:rsidR="00E47444" w:rsidRDefault="00E47444">
      <w:pPr>
        <w:pStyle w:val="1"/>
        <w:ind w:left="720" w:firstLineChars="0" w:firstLine="0"/>
        <w:rPr>
          <w:rFonts w:asciiTheme="minorEastAsia" w:eastAsiaTheme="minorEastAsia" w:hAnsiTheme="minorEastAsia"/>
          <w:sz w:val="24"/>
          <w:szCs w:val="21"/>
        </w:rPr>
      </w:pPr>
    </w:p>
    <w:p w:rsidR="00E47444" w:rsidRDefault="00972588">
      <w:pPr>
        <w:pStyle w:val="1"/>
        <w:numPr>
          <w:ilvl w:val="0"/>
          <w:numId w:val="1"/>
        </w:numPr>
        <w:ind w:firstLineChars="0"/>
        <w:outlineLvl w:val="0"/>
        <w:rPr>
          <w:rFonts w:asciiTheme="minorEastAsia" w:eastAsiaTheme="minorEastAsia" w:hAnsiTheme="minorEastAsia"/>
          <w:b/>
          <w:sz w:val="24"/>
        </w:rPr>
      </w:pPr>
      <w:bookmarkStart w:id="1" w:name="_Toc395147084"/>
      <w:r>
        <w:rPr>
          <w:rFonts w:asciiTheme="minorEastAsia" w:eastAsiaTheme="minorEastAsia" w:hAnsiTheme="minorEastAsia" w:hint="eastAsia"/>
          <w:b/>
          <w:sz w:val="24"/>
        </w:rPr>
        <w:t>组委会</w:t>
      </w:r>
      <w:r>
        <w:rPr>
          <w:rFonts w:asciiTheme="minorEastAsia" w:eastAsiaTheme="minorEastAsia" w:hAnsiTheme="minorEastAsia"/>
          <w:b/>
          <w:sz w:val="24"/>
        </w:rPr>
        <w:t>联系人</w:t>
      </w:r>
      <w:bookmarkEnd w:id="1"/>
    </w:p>
    <w:p w:rsidR="00E47444" w:rsidRDefault="00972588">
      <w:pPr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联系人：杨凯  彭曦</w:t>
      </w:r>
    </w:p>
    <w:p w:rsidR="00E47444" w:rsidRDefault="00972588">
      <w:pPr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电  话：18827450514,18672799862</w:t>
      </w:r>
    </w:p>
    <w:p w:rsidR="00E47444" w:rsidRDefault="00972588">
      <w:pPr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电子邮箱： 954240535@qq.com</w:t>
      </w:r>
    </w:p>
    <w:p w:rsidR="00E47444" w:rsidRDefault="00E47444">
      <w:pPr>
        <w:rPr>
          <w:rFonts w:asciiTheme="minorEastAsia" w:eastAsiaTheme="minorEastAsia" w:hAnsiTheme="minorEastAsia"/>
          <w:sz w:val="24"/>
          <w:szCs w:val="21"/>
        </w:rPr>
      </w:pPr>
    </w:p>
    <w:p w:rsidR="00E47444" w:rsidRDefault="00E47444">
      <w:pPr>
        <w:rPr>
          <w:rFonts w:asciiTheme="minorEastAsia" w:eastAsiaTheme="minorEastAsia" w:hAnsiTheme="minorEastAsia"/>
          <w:sz w:val="24"/>
          <w:szCs w:val="21"/>
        </w:rPr>
      </w:pPr>
    </w:p>
    <w:p w:rsidR="00E47444" w:rsidRDefault="00E47444">
      <w:pPr>
        <w:rPr>
          <w:rFonts w:asciiTheme="minorEastAsia" w:eastAsiaTheme="minorEastAsia" w:hAnsiTheme="minorEastAsia"/>
          <w:sz w:val="24"/>
          <w:szCs w:val="21"/>
        </w:rPr>
      </w:pPr>
    </w:p>
    <w:p w:rsidR="00E47444" w:rsidRDefault="00972588">
      <w:pPr>
        <w:jc w:val="right"/>
        <w:rPr>
          <w:rFonts w:asciiTheme="minorEastAsia" w:eastAsiaTheme="minorEastAsia" w:hAnsiTheme="minorEastAsia"/>
          <w:b/>
          <w:sz w:val="24"/>
          <w:szCs w:val="21"/>
        </w:rPr>
      </w:pPr>
      <w:r>
        <w:rPr>
          <w:rFonts w:asciiTheme="minorEastAsia" w:eastAsiaTheme="minorEastAsia" w:hAnsiTheme="minorEastAsia" w:hint="eastAsia"/>
          <w:b/>
          <w:sz w:val="24"/>
          <w:szCs w:val="21"/>
        </w:rPr>
        <w:t>2017年全国大学生物联网设计竞赛</w:t>
      </w:r>
    </w:p>
    <w:p w:rsidR="00E47444" w:rsidRDefault="00972588">
      <w:pPr>
        <w:jc w:val="right"/>
        <w:rPr>
          <w:rFonts w:asciiTheme="minorEastAsia" w:eastAsiaTheme="minorEastAsia" w:hAnsiTheme="minorEastAsia"/>
          <w:b/>
          <w:sz w:val="24"/>
          <w:szCs w:val="21"/>
        </w:rPr>
      </w:pPr>
      <w:r>
        <w:rPr>
          <w:rFonts w:asciiTheme="minorEastAsia" w:eastAsiaTheme="minorEastAsia" w:hAnsiTheme="minorEastAsia" w:hint="eastAsia"/>
          <w:b/>
          <w:sz w:val="24"/>
          <w:szCs w:val="21"/>
        </w:rPr>
        <w:t>华中及西南分赛区组委会</w:t>
      </w:r>
    </w:p>
    <w:p w:rsidR="00E47444" w:rsidRDefault="00972588">
      <w:pPr>
        <w:jc w:val="right"/>
        <w:rPr>
          <w:rFonts w:asciiTheme="minorEastAsia" w:eastAsiaTheme="minorEastAsia" w:hAnsiTheme="minorEastAsia"/>
          <w:b/>
          <w:sz w:val="24"/>
          <w:szCs w:val="21"/>
        </w:rPr>
      </w:pPr>
      <w:r>
        <w:rPr>
          <w:rFonts w:asciiTheme="minorEastAsia" w:eastAsiaTheme="minorEastAsia" w:hAnsiTheme="minorEastAsia" w:hint="eastAsia"/>
          <w:b/>
          <w:sz w:val="24"/>
          <w:szCs w:val="21"/>
        </w:rPr>
        <w:t>二〇一七年</w:t>
      </w:r>
      <w:r w:rsidR="0092245B">
        <w:rPr>
          <w:rFonts w:asciiTheme="minorEastAsia" w:eastAsiaTheme="minorEastAsia" w:hAnsiTheme="minorEastAsia" w:hint="eastAsia"/>
          <w:b/>
          <w:sz w:val="24"/>
          <w:szCs w:val="21"/>
        </w:rPr>
        <w:t>七</w:t>
      </w:r>
      <w:bookmarkStart w:id="2" w:name="_GoBack"/>
      <w:bookmarkEnd w:id="2"/>
      <w:r>
        <w:rPr>
          <w:rFonts w:asciiTheme="minorEastAsia" w:eastAsiaTheme="minorEastAsia" w:hAnsiTheme="minorEastAsia" w:hint="eastAsia"/>
          <w:b/>
          <w:sz w:val="24"/>
          <w:szCs w:val="21"/>
        </w:rPr>
        <w:t>月二十</w:t>
      </w:r>
      <w:r w:rsidR="00E13D75">
        <w:rPr>
          <w:rFonts w:asciiTheme="minorEastAsia" w:eastAsiaTheme="minorEastAsia" w:hAnsiTheme="minorEastAsia" w:hint="eastAsia"/>
          <w:b/>
          <w:sz w:val="24"/>
          <w:szCs w:val="21"/>
        </w:rPr>
        <w:t>九</w:t>
      </w:r>
      <w:r>
        <w:rPr>
          <w:rFonts w:asciiTheme="minorEastAsia" w:eastAsiaTheme="minorEastAsia" w:hAnsiTheme="minorEastAsia" w:hint="eastAsia"/>
          <w:b/>
          <w:sz w:val="24"/>
          <w:szCs w:val="21"/>
        </w:rPr>
        <w:t>日</w:t>
      </w:r>
    </w:p>
    <w:sectPr w:rsidR="00E47444" w:rsidSect="00E47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FDE" w:rsidRDefault="00DE4FDE" w:rsidP="004B7593">
      <w:pPr>
        <w:spacing w:after="0"/>
      </w:pPr>
      <w:r>
        <w:separator/>
      </w:r>
    </w:p>
  </w:endnote>
  <w:endnote w:type="continuationSeparator" w:id="0">
    <w:p w:rsidR="00DE4FDE" w:rsidRDefault="00DE4FDE" w:rsidP="004B75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FDE" w:rsidRDefault="00DE4FDE" w:rsidP="004B7593">
      <w:pPr>
        <w:spacing w:after="0"/>
      </w:pPr>
      <w:r>
        <w:separator/>
      </w:r>
    </w:p>
  </w:footnote>
  <w:footnote w:type="continuationSeparator" w:id="0">
    <w:p w:rsidR="00DE4FDE" w:rsidRDefault="00DE4FDE" w:rsidP="004B75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lvl w:ilvl="0">
      <w:start w:val="1"/>
      <w:numFmt w:val="bullet"/>
      <w:lvlText w:val="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1">
    <w:nsid w:val="2BF87DA1"/>
    <w:multiLevelType w:val="multilevel"/>
    <w:tmpl w:val="2BF87DA1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067AF3"/>
    <w:multiLevelType w:val="multilevel"/>
    <w:tmpl w:val="31067AF3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6243A3"/>
    <w:multiLevelType w:val="multilevel"/>
    <w:tmpl w:val="346243A3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C10D4E"/>
    <w:multiLevelType w:val="multilevel"/>
    <w:tmpl w:val="38C10D4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7E556A9"/>
    <w:multiLevelType w:val="multilevel"/>
    <w:tmpl w:val="47E556A9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89A"/>
    <w:rsid w:val="00006D18"/>
    <w:rsid w:val="0002236C"/>
    <w:rsid w:val="000402E8"/>
    <w:rsid w:val="00052900"/>
    <w:rsid w:val="00062E80"/>
    <w:rsid w:val="000701CF"/>
    <w:rsid w:val="0007543B"/>
    <w:rsid w:val="000762CE"/>
    <w:rsid w:val="000801C7"/>
    <w:rsid w:val="000B0223"/>
    <w:rsid w:val="000E2F4E"/>
    <w:rsid w:val="000F39CD"/>
    <w:rsid w:val="000F5F35"/>
    <w:rsid w:val="000F7B21"/>
    <w:rsid w:val="00123AB6"/>
    <w:rsid w:val="00130049"/>
    <w:rsid w:val="0014370C"/>
    <w:rsid w:val="001665A3"/>
    <w:rsid w:val="001B5185"/>
    <w:rsid w:val="001E5EA8"/>
    <w:rsid w:val="001F0C72"/>
    <w:rsid w:val="001F14C7"/>
    <w:rsid w:val="001F3A10"/>
    <w:rsid w:val="001F7DF9"/>
    <w:rsid w:val="00212BD5"/>
    <w:rsid w:val="0023077D"/>
    <w:rsid w:val="00233F89"/>
    <w:rsid w:val="002C2C31"/>
    <w:rsid w:val="002E5997"/>
    <w:rsid w:val="00300393"/>
    <w:rsid w:val="0030169E"/>
    <w:rsid w:val="0032223B"/>
    <w:rsid w:val="003642BA"/>
    <w:rsid w:val="00371866"/>
    <w:rsid w:val="003770F5"/>
    <w:rsid w:val="00394BC1"/>
    <w:rsid w:val="00397B4A"/>
    <w:rsid w:val="003B1F87"/>
    <w:rsid w:val="003B6310"/>
    <w:rsid w:val="003C37CE"/>
    <w:rsid w:val="003D5C63"/>
    <w:rsid w:val="003E7060"/>
    <w:rsid w:val="00414C8A"/>
    <w:rsid w:val="004428A0"/>
    <w:rsid w:val="004558C7"/>
    <w:rsid w:val="0046404A"/>
    <w:rsid w:val="00485E0B"/>
    <w:rsid w:val="004B7593"/>
    <w:rsid w:val="004C17D3"/>
    <w:rsid w:val="004D3D57"/>
    <w:rsid w:val="004E46B4"/>
    <w:rsid w:val="00524150"/>
    <w:rsid w:val="00540BEA"/>
    <w:rsid w:val="00594A6C"/>
    <w:rsid w:val="00596CC0"/>
    <w:rsid w:val="005D582C"/>
    <w:rsid w:val="006004EA"/>
    <w:rsid w:val="00613C84"/>
    <w:rsid w:val="006207E8"/>
    <w:rsid w:val="0063619B"/>
    <w:rsid w:val="006362E1"/>
    <w:rsid w:val="00637FD7"/>
    <w:rsid w:val="006558E2"/>
    <w:rsid w:val="00674729"/>
    <w:rsid w:val="006748B4"/>
    <w:rsid w:val="00684F25"/>
    <w:rsid w:val="0069244B"/>
    <w:rsid w:val="006965B6"/>
    <w:rsid w:val="006A3BA2"/>
    <w:rsid w:val="006B376F"/>
    <w:rsid w:val="006F11EB"/>
    <w:rsid w:val="00733917"/>
    <w:rsid w:val="00771D74"/>
    <w:rsid w:val="00774949"/>
    <w:rsid w:val="0078111F"/>
    <w:rsid w:val="00787559"/>
    <w:rsid w:val="0079374D"/>
    <w:rsid w:val="007A152F"/>
    <w:rsid w:val="007B0D75"/>
    <w:rsid w:val="007B534A"/>
    <w:rsid w:val="007B6019"/>
    <w:rsid w:val="007B7C07"/>
    <w:rsid w:val="007F7B02"/>
    <w:rsid w:val="008004AA"/>
    <w:rsid w:val="0080676B"/>
    <w:rsid w:val="0081443F"/>
    <w:rsid w:val="0082789B"/>
    <w:rsid w:val="00855708"/>
    <w:rsid w:val="00874BE1"/>
    <w:rsid w:val="008773D8"/>
    <w:rsid w:val="0088196C"/>
    <w:rsid w:val="008B04BA"/>
    <w:rsid w:val="008D0E78"/>
    <w:rsid w:val="0092245B"/>
    <w:rsid w:val="00923022"/>
    <w:rsid w:val="00924243"/>
    <w:rsid w:val="00945D2B"/>
    <w:rsid w:val="00972588"/>
    <w:rsid w:val="00993CF5"/>
    <w:rsid w:val="009D72DE"/>
    <w:rsid w:val="00A05F41"/>
    <w:rsid w:val="00A70276"/>
    <w:rsid w:val="00A97A3C"/>
    <w:rsid w:val="00AC1BBF"/>
    <w:rsid w:val="00AF1216"/>
    <w:rsid w:val="00B00E9A"/>
    <w:rsid w:val="00B23CA0"/>
    <w:rsid w:val="00B24A2B"/>
    <w:rsid w:val="00B31B92"/>
    <w:rsid w:val="00B4004C"/>
    <w:rsid w:val="00BB0606"/>
    <w:rsid w:val="00BB1FFC"/>
    <w:rsid w:val="00BF1EC1"/>
    <w:rsid w:val="00C27D20"/>
    <w:rsid w:val="00C339A9"/>
    <w:rsid w:val="00C470C5"/>
    <w:rsid w:val="00C610E6"/>
    <w:rsid w:val="00CA389A"/>
    <w:rsid w:val="00CD0204"/>
    <w:rsid w:val="00CF4B8F"/>
    <w:rsid w:val="00D00EFF"/>
    <w:rsid w:val="00D10ECC"/>
    <w:rsid w:val="00D27A10"/>
    <w:rsid w:val="00D53B52"/>
    <w:rsid w:val="00D65047"/>
    <w:rsid w:val="00D811FD"/>
    <w:rsid w:val="00DA1070"/>
    <w:rsid w:val="00DB18AE"/>
    <w:rsid w:val="00DE21E4"/>
    <w:rsid w:val="00DE4FDE"/>
    <w:rsid w:val="00DE577C"/>
    <w:rsid w:val="00DF1F15"/>
    <w:rsid w:val="00E05EAF"/>
    <w:rsid w:val="00E11F4B"/>
    <w:rsid w:val="00E13D75"/>
    <w:rsid w:val="00E3098C"/>
    <w:rsid w:val="00E47444"/>
    <w:rsid w:val="00E47F26"/>
    <w:rsid w:val="00E75934"/>
    <w:rsid w:val="00E769FB"/>
    <w:rsid w:val="00EB553C"/>
    <w:rsid w:val="00EE3379"/>
    <w:rsid w:val="00EF4EF0"/>
    <w:rsid w:val="00EF68A9"/>
    <w:rsid w:val="00F12091"/>
    <w:rsid w:val="00F30CBE"/>
    <w:rsid w:val="00F70DEE"/>
    <w:rsid w:val="00FA6CC0"/>
    <w:rsid w:val="00FB1623"/>
    <w:rsid w:val="00FF15D4"/>
    <w:rsid w:val="05F23055"/>
    <w:rsid w:val="1AAD5ACB"/>
    <w:rsid w:val="2CD83A4D"/>
    <w:rsid w:val="3A1322EB"/>
    <w:rsid w:val="3F225548"/>
    <w:rsid w:val="447E15C6"/>
    <w:rsid w:val="46026519"/>
    <w:rsid w:val="54685C1D"/>
    <w:rsid w:val="6A1F196C"/>
    <w:rsid w:val="6A767AAA"/>
    <w:rsid w:val="6BFD4C30"/>
    <w:rsid w:val="6DCE18A0"/>
    <w:rsid w:val="6F2F18A1"/>
    <w:rsid w:val="6FFE2BC2"/>
    <w:rsid w:val="71D53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2E025-8204-47AB-A0EF-8070B77B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44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sid w:val="00E47444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sid w:val="00E47444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4744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E4744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E47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E47444"/>
    <w:rPr>
      <w:color w:val="0563C1" w:themeColor="hyperlink"/>
      <w:u w:val="single"/>
    </w:rPr>
  </w:style>
  <w:style w:type="table" w:styleId="a8">
    <w:name w:val="Table Grid"/>
    <w:basedOn w:val="a1"/>
    <w:uiPriority w:val="59"/>
    <w:qFormat/>
    <w:rsid w:val="00E47444"/>
    <w:rPr>
      <w:rFonts w:eastAsia="微软雅黑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E47444"/>
    <w:rPr>
      <w:rFonts w:ascii="Tahoma" w:eastAsia="微软雅黑" w:hAnsi="Tahoma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47444"/>
    <w:rPr>
      <w:rFonts w:ascii="Tahoma" w:eastAsia="微软雅黑" w:hAnsi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E47444"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qFormat/>
    <w:rsid w:val="00E47444"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E47444"/>
    <w:rPr>
      <w:rFonts w:ascii="宋体" w:eastAsia="宋体" w:hAnsi="Tahoma"/>
      <w:kern w:val="0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47444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51FC72-D960-47F8-8258-47CC3B70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344</Words>
  <Characters>1965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Xunjie</dc:creator>
  <cp:lastModifiedBy>Machenike-Pc</cp:lastModifiedBy>
  <cp:revision>43</cp:revision>
  <dcterms:created xsi:type="dcterms:W3CDTF">2016-07-25T08:22:00Z</dcterms:created>
  <dcterms:modified xsi:type="dcterms:W3CDTF">2017-07-29T12:56:00Z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